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C9" w:rsidRDefault="00741CC9" w:rsidP="00741CC9">
      <w:pPr>
        <w:jc w:val="center"/>
        <w:rPr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368AD960" wp14:editId="07C1FDDD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9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CC9" w:rsidRDefault="00741CC9" w:rsidP="00741CC9">
      <w:pPr>
        <w:jc w:val="center"/>
        <w:rPr>
          <w:b/>
        </w:rPr>
      </w:pPr>
    </w:p>
    <w:p w:rsidR="00741CC9" w:rsidRDefault="00741CC9" w:rsidP="00741CC9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:rsidR="00CA210A" w:rsidRDefault="00CA210A" w:rsidP="00741CC9">
      <w:pPr>
        <w:jc w:val="center"/>
        <w:rPr>
          <w:b/>
        </w:rPr>
      </w:pPr>
    </w:p>
    <w:bookmarkStart w:id="0" w:name="Text1"/>
    <w:bookmarkStart w:id="1" w:name="OLE_LINK3"/>
    <w:bookmarkStart w:id="2" w:name="_GoBack"/>
    <w:p w:rsidR="00C51E74" w:rsidRPr="00F96E8C" w:rsidRDefault="00C51E74" w:rsidP="00C51E74">
      <w:pPr>
        <w:tabs>
          <w:tab w:val="left" w:pos="9070"/>
        </w:tabs>
        <w:ind w:right="-2"/>
        <w:jc w:val="center"/>
        <w:rPr>
          <w:b/>
          <w:caps/>
          <w:szCs w:val="24"/>
        </w:rPr>
      </w:pPr>
      <w:r w:rsidRPr="00F96E8C">
        <w:rPr>
          <w:b/>
          <w:caps/>
          <w:szCs w:val="24"/>
        </w:rPr>
        <w:fldChar w:fldCharType="begin">
          <w:ffData>
            <w:name w:val="Text1"/>
            <w:enabled/>
            <w:calcOnExit w:val="0"/>
            <w:statusText w:type="text" w:val="Sprendimo pavadinimas"/>
            <w:textInput/>
          </w:ffData>
        </w:fldChar>
      </w:r>
      <w:r w:rsidRPr="00F96E8C">
        <w:rPr>
          <w:b/>
          <w:caps/>
          <w:szCs w:val="24"/>
        </w:rPr>
        <w:instrText xml:space="preserve"> FORMTEXT </w:instrText>
      </w:r>
      <w:r w:rsidRPr="00F96E8C">
        <w:rPr>
          <w:b/>
          <w:caps/>
          <w:szCs w:val="24"/>
        </w:rPr>
      </w:r>
      <w:r w:rsidRPr="00F96E8C">
        <w:rPr>
          <w:b/>
          <w:caps/>
          <w:szCs w:val="24"/>
        </w:rPr>
        <w:fldChar w:fldCharType="separate"/>
      </w:r>
      <w:r w:rsidRPr="00F96E8C">
        <w:rPr>
          <w:b/>
          <w:szCs w:val="24"/>
        </w:rPr>
        <w:t>DĖL</w:t>
      </w:r>
      <w:r>
        <w:rPr>
          <w:b/>
          <w:szCs w:val="24"/>
        </w:rPr>
        <w:t xml:space="preserve"> </w:t>
      </w:r>
      <w:r w:rsidRPr="00F96E8C">
        <w:rPr>
          <w:b/>
          <w:szCs w:val="24"/>
        </w:rPr>
        <w:t xml:space="preserve">NUOSTOLIŲ, PATIRTŲ LIKVIDUOJANT GYVŪNŲ UŽKREČIAMŲJŲ LIGŲ PROTRŪKIUS, ĮVERTINIMO </w:t>
      </w:r>
      <w:r>
        <w:rPr>
          <w:b/>
          <w:szCs w:val="24"/>
        </w:rPr>
        <w:t xml:space="preserve">KOMISIJOS </w:t>
      </w:r>
      <w:r w:rsidRPr="00F96E8C">
        <w:rPr>
          <w:b/>
          <w:szCs w:val="24"/>
        </w:rPr>
        <w:t>SUDARYMO</w:t>
      </w:r>
      <w:r w:rsidRPr="00F96E8C">
        <w:rPr>
          <w:b/>
          <w:caps/>
          <w:szCs w:val="24"/>
        </w:rPr>
        <w:fldChar w:fldCharType="end"/>
      </w:r>
      <w:bookmarkEnd w:id="0"/>
    </w:p>
    <w:bookmarkEnd w:id="1"/>
    <w:bookmarkEnd w:id="2"/>
    <w:p w:rsidR="00C51E74" w:rsidRDefault="00C51E74" w:rsidP="00C51E74">
      <w:pPr>
        <w:jc w:val="center"/>
        <w:rPr>
          <w:rFonts w:ascii="TimesLT" w:hAnsi="TimesLT"/>
        </w:rPr>
      </w:pPr>
    </w:p>
    <w:p w:rsidR="00C51E74" w:rsidRDefault="00C51E74" w:rsidP="00C51E74">
      <w:pPr>
        <w:jc w:val="center"/>
      </w:pP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3" w:name="Text6"/>
      <w:r>
        <w:instrText xml:space="preserve"> FORMTEXT </w:instrText>
      </w:r>
      <w:r>
        <w:fldChar w:fldCharType="separate"/>
      </w:r>
      <w:r>
        <w:t>201</w:t>
      </w:r>
      <w:r>
        <w:fldChar w:fldCharType="end"/>
      </w:r>
      <w:bookmarkEnd w:id="3"/>
      <w:r>
        <w:t xml:space="preserve">8 m. balandžio </w:t>
      </w:r>
      <w:r>
        <w:fldChar w:fldCharType="begin">
          <w:ffData>
            <w:name w:val="Text4"/>
            <w:enabled/>
            <w:calcOnExit w:val="0"/>
            <w:statusText w:type="text" w:val="diena"/>
            <w:textInput>
              <w:type w:val="number"/>
              <w:maxLength w:val="2"/>
            </w:textInput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fldChar w:fldCharType="end"/>
      </w:r>
      <w:bookmarkEnd w:id="4"/>
      <w:r>
        <w:t xml:space="preserve"> d. Nr.</w:t>
      </w:r>
      <w:bookmarkStart w:id="5" w:name="Text2"/>
      <w:r>
        <w:t xml:space="preserve"> </w:t>
      </w:r>
      <w:bookmarkEnd w:id="5"/>
      <w:r>
        <w:t>AT-</w:t>
      </w:r>
    </w:p>
    <w:p w:rsidR="00C51E74" w:rsidRDefault="00C51E74" w:rsidP="00C51E74">
      <w:pPr>
        <w:pStyle w:val="Heading1"/>
        <w:spacing w:line="360" w:lineRule="auto"/>
      </w:pPr>
      <w:r>
        <w:t>Šakiai</w:t>
      </w:r>
    </w:p>
    <w:p w:rsidR="00C51E74" w:rsidRDefault="00C51E74" w:rsidP="00C51E74">
      <w:pPr>
        <w:spacing w:line="360" w:lineRule="auto"/>
        <w:jc w:val="center"/>
        <w:rPr>
          <w:rFonts w:ascii="TimesLT" w:hAnsi="TimesLT"/>
        </w:rPr>
      </w:pPr>
    </w:p>
    <w:p w:rsidR="00C51E74" w:rsidRPr="00F96E8C" w:rsidRDefault="00C51E74" w:rsidP="00C51E74">
      <w:pPr>
        <w:pStyle w:val="patvirtinta"/>
        <w:spacing w:before="0" w:beforeAutospacing="0" w:after="0" w:afterAutospacing="0" w:line="360" w:lineRule="auto"/>
        <w:ind w:firstLine="709"/>
        <w:jc w:val="both"/>
      </w:pPr>
      <w:r w:rsidRPr="00F96E8C">
        <w:t xml:space="preserve">Vadovaudamasis Lietuvos Respublikos vietos savivaldos </w:t>
      </w:r>
      <w:r>
        <w:rPr>
          <w:iCs/>
        </w:rPr>
        <w:t xml:space="preserve">18 straipsnio 1 dalimi, </w:t>
      </w:r>
      <w:r w:rsidRPr="00F96E8C">
        <w:rPr>
          <w:iCs/>
        </w:rPr>
        <w:t xml:space="preserve">29 straipsnio 8 dalies 2 punktu </w:t>
      </w:r>
      <w:r>
        <w:t>ir Lietuvos Respublikos ž</w:t>
      </w:r>
      <w:r w:rsidRPr="00F96E8C">
        <w:t>emės ūkio ministro 2011 m. gegužės 9 d. įsakymu</w:t>
      </w:r>
      <w:r>
        <w:t xml:space="preserve"> </w:t>
      </w:r>
      <w:r w:rsidRPr="00F96E8C">
        <w:t>Nr. 3D-389 patvirtintomis Nuostolių dėl užkrečiamųjų ligų – galvijų tuberkuliozės, galvijų bruceliozės, enzootinės galvijų leukozės – židinio galvijų bandoje sunaikinimo įvertinimo ir atlyginimo taisyklėmis</w:t>
      </w:r>
      <w:r>
        <w:t>, atsižvelgdamas į Valstybinės maisto ir veterinarijos tarnybos Šakių valstybinės maisto ir veterinarijos tarnybos 2018-03-19 raštą Nr. 55C1- (55.50) - 100 „Dėl deleguojamo specialisto“:</w:t>
      </w:r>
    </w:p>
    <w:p w:rsidR="00C51E74" w:rsidRPr="008630B5" w:rsidRDefault="00C51E74" w:rsidP="00C51E74">
      <w:pPr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Cs w:val="24"/>
        </w:rPr>
      </w:pPr>
      <w:r w:rsidRPr="008630B5">
        <w:rPr>
          <w:szCs w:val="24"/>
        </w:rPr>
        <w:t>S u d a r a u Nuostolių, patirtų likviduojant gyvūnų užkrečiamųjų ligų protrūkius, įvertinimo komisiją:</w:t>
      </w:r>
    </w:p>
    <w:p w:rsidR="00C51E74" w:rsidRPr="008630B5" w:rsidRDefault="00C51E74" w:rsidP="00C51E74">
      <w:pPr>
        <w:pStyle w:val="BodyTextIndent2"/>
        <w:spacing w:line="360" w:lineRule="auto"/>
        <w:ind w:left="360"/>
        <w:jc w:val="both"/>
        <w:rPr>
          <w:sz w:val="24"/>
          <w:szCs w:val="24"/>
        </w:rPr>
      </w:pPr>
      <w:r w:rsidRPr="008630B5">
        <w:rPr>
          <w:sz w:val="24"/>
          <w:szCs w:val="24"/>
        </w:rPr>
        <w:t>Irena Žemaitienė - Šakių rajono savivaldybės administracijos Žemės ūkio ir kaimo reikalų skyria</w:t>
      </w:r>
      <w:r>
        <w:rPr>
          <w:sz w:val="24"/>
          <w:szCs w:val="24"/>
        </w:rPr>
        <w:t>us vedėja, komisijos pirmininkė</w:t>
      </w:r>
      <w:r w:rsidRPr="008630B5">
        <w:rPr>
          <w:sz w:val="24"/>
          <w:szCs w:val="24"/>
        </w:rPr>
        <w:t>;</w:t>
      </w:r>
    </w:p>
    <w:p w:rsidR="00C51E74" w:rsidRPr="008630B5" w:rsidRDefault="00C51E74" w:rsidP="00C51E74">
      <w:pPr>
        <w:pStyle w:val="BodyTextIndent2"/>
        <w:spacing w:line="360" w:lineRule="auto"/>
        <w:ind w:left="360"/>
        <w:jc w:val="both"/>
        <w:rPr>
          <w:sz w:val="24"/>
          <w:szCs w:val="24"/>
        </w:rPr>
      </w:pPr>
      <w:r w:rsidRPr="008630B5">
        <w:rPr>
          <w:sz w:val="24"/>
          <w:szCs w:val="24"/>
        </w:rPr>
        <w:t>Ramunė Jakubauskienė - VMVT Šakių rajono Valstybinės maisto ir veterinarijos tarnybos vyriausioji veteri</w:t>
      </w:r>
      <w:r>
        <w:rPr>
          <w:sz w:val="24"/>
          <w:szCs w:val="24"/>
        </w:rPr>
        <w:t>narijos gydytoja – inspektorė;</w:t>
      </w:r>
    </w:p>
    <w:p w:rsidR="00C51E74" w:rsidRPr="008630B5" w:rsidRDefault="00C51E74" w:rsidP="00C51E74">
      <w:pPr>
        <w:pStyle w:val="BodyTextIndent2"/>
        <w:spacing w:line="360" w:lineRule="auto"/>
        <w:ind w:left="360"/>
        <w:jc w:val="both"/>
        <w:rPr>
          <w:sz w:val="24"/>
          <w:szCs w:val="24"/>
        </w:rPr>
      </w:pPr>
      <w:r w:rsidRPr="008630B5">
        <w:rPr>
          <w:sz w:val="24"/>
          <w:szCs w:val="24"/>
        </w:rPr>
        <w:t xml:space="preserve">Vaida Skaizgirienė - Šakių rajono savivaldybės administracijos Žemės ūkio ir kaimo reikalų skyriaus specialistė; </w:t>
      </w:r>
    </w:p>
    <w:p w:rsidR="00C51E74" w:rsidRPr="008630B5" w:rsidRDefault="00C51E74" w:rsidP="00C51E74">
      <w:pPr>
        <w:pStyle w:val="BodyTextIndent2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Rimantas Valiukas -</w:t>
      </w:r>
      <w:r w:rsidRPr="008630B5">
        <w:rPr>
          <w:sz w:val="24"/>
          <w:szCs w:val="24"/>
        </w:rPr>
        <w:t xml:space="preserve"> Šakių rajono savivaldybės ūkininkų sąjungos pirmininkas, žemės ūkio rūmų savivaldos atstovas;</w:t>
      </w:r>
    </w:p>
    <w:p w:rsidR="00C51E74" w:rsidRPr="008630B5" w:rsidRDefault="00C51E74" w:rsidP="00C51E74">
      <w:pPr>
        <w:pStyle w:val="BodyTextIndent2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Žemės ūkio ir kaimo reikalų </w:t>
      </w:r>
      <w:r w:rsidR="00CC725C">
        <w:rPr>
          <w:sz w:val="24"/>
          <w:szCs w:val="24"/>
        </w:rPr>
        <w:t xml:space="preserve">skyriaus </w:t>
      </w:r>
      <w:r>
        <w:rPr>
          <w:sz w:val="24"/>
          <w:szCs w:val="24"/>
        </w:rPr>
        <w:t>specialistas, kuruojantis tą seniūniją, kurioje nustatytas galvijų  ligos atvejis;</w:t>
      </w:r>
    </w:p>
    <w:p w:rsidR="00C51E74" w:rsidRPr="008630B5" w:rsidRDefault="00C51E74" w:rsidP="00C51E74">
      <w:pPr>
        <w:pStyle w:val="BodyTextIndent2"/>
        <w:spacing w:line="360" w:lineRule="auto"/>
        <w:ind w:left="360"/>
      </w:pPr>
      <w:r w:rsidRPr="008630B5">
        <w:rPr>
          <w:sz w:val="24"/>
          <w:szCs w:val="24"/>
        </w:rPr>
        <w:t>Gyvūnų augintojų asociacijos atstovas (jei gyvulių savininkas priklauso asociacijai</w:t>
      </w:r>
      <w:r>
        <w:t>).</w:t>
      </w:r>
    </w:p>
    <w:p w:rsidR="00C51E74" w:rsidRDefault="00C51E74" w:rsidP="00C51E74">
      <w:pPr>
        <w:numPr>
          <w:ilvl w:val="0"/>
          <w:numId w:val="8"/>
        </w:numPr>
        <w:tabs>
          <w:tab w:val="left" w:pos="567"/>
          <w:tab w:val="left" w:pos="1134"/>
        </w:tabs>
        <w:spacing w:line="360" w:lineRule="auto"/>
        <w:ind w:left="0" w:firstLine="709"/>
        <w:jc w:val="both"/>
        <w:rPr>
          <w:szCs w:val="24"/>
        </w:rPr>
      </w:pPr>
      <w:r w:rsidRPr="006366F3">
        <w:rPr>
          <w:szCs w:val="24"/>
        </w:rPr>
        <w:t>N u r o d a u Nuostolių, patirtų likviduojant gyvūnų užkrečiamųjų ligų protrūkius, įvertinimo komisijai</w:t>
      </w:r>
      <w:r>
        <w:rPr>
          <w:szCs w:val="24"/>
        </w:rPr>
        <w:t>,</w:t>
      </w:r>
      <w:r w:rsidRPr="006366F3">
        <w:rPr>
          <w:szCs w:val="24"/>
        </w:rPr>
        <w:t xml:space="preserve"> vertinant nuostolius, vadovautis Lietuvos Respublikos žemės ūkio ministro 2011 m. gegužės 9 d. įsakymu Nr. 3D-389 patvirtintomis Nuostolių dėl užkrečiamųjų ligų – galvijų </w:t>
      </w:r>
      <w:r>
        <w:rPr>
          <w:szCs w:val="24"/>
        </w:rPr>
        <w:lastRenderedPageBreak/>
        <w:t xml:space="preserve">tuberkuliozės, </w:t>
      </w:r>
      <w:r w:rsidRPr="006366F3">
        <w:rPr>
          <w:szCs w:val="24"/>
        </w:rPr>
        <w:t>galvijų bruceliozės, enzootinės galvijų leukozės – židinio galvijų bandoje sunaikinimo įvertinimo ir atlyginimo taisyklėmis.</w:t>
      </w:r>
    </w:p>
    <w:p w:rsidR="00C51E74" w:rsidRDefault="00C51E74" w:rsidP="00C51E74">
      <w:pPr>
        <w:numPr>
          <w:ilvl w:val="0"/>
          <w:numId w:val="8"/>
        </w:numPr>
        <w:tabs>
          <w:tab w:val="left" w:pos="567"/>
          <w:tab w:val="left" w:pos="1134"/>
        </w:tabs>
        <w:spacing w:line="360" w:lineRule="auto"/>
        <w:ind w:left="0" w:firstLine="709"/>
        <w:jc w:val="both"/>
        <w:rPr>
          <w:szCs w:val="24"/>
        </w:rPr>
      </w:pPr>
      <w:r>
        <w:rPr>
          <w:szCs w:val="24"/>
        </w:rPr>
        <w:t>P r i p a ž į s t u netekusiu galios rajono savivaldybės administracijos direktoriaus:</w:t>
      </w:r>
    </w:p>
    <w:p w:rsidR="00C51E74" w:rsidRDefault="00C51E74" w:rsidP="00C51E74">
      <w:pPr>
        <w:tabs>
          <w:tab w:val="left" w:pos="567"/>
          <w:tab w:val="left" w:pos="1134"/>
        </w:tabs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      3.1 2014 m. rugsėjo 13 d. įsakymą Nr. AT-1247 „Dėl komisijos sudarymo“ su visais jo papildymais ir pakeitimais;</w:t>
      </w:r>
    </w:p>
    <w:p w:rsidR="00C51E74" w:rsidRDefault="00C51E74" w:rsidP="00C51E74">
      <w:pPr>
        <w:tabs>
          <w:tab w:val="left" w:pos="567"/>
          <w:tab w:val="left" w:pos="1134"/>
        </w:tabs>
        <w:spacing w:line="360" w:lineRule="auto"/>
        <w:ind w:firstLine="993"/>
        <w:jc w:val="both"/>
        <w:rPr>
          <w:szCs w:val="24"/>
        </w:rPr>
      </w:pPr>
      <w:r>
        <w:rPr>
          <w:szCs w:val="24"/>
        </w:rPr>
        <w:t xml:space="preserve"> 3.2. 2014 m. sausio 30 d. įsakymą  Nr. AT-92 „Dėl Šakių rajono savivaldybės nuolatinės nuostolių, patirtų likviduojant gyvūnų užkrečiamųjų ligų protrūkius, įvertinimo komisijos nuostatų patvirtimo“.</w:t>
      </w:r>
    </w:p>
    <w:p w:rsidR="00C51E74" w:rsidRPr="006E77AF" w:rsidRDefault="00C51E74" w:rsidP="00CC725C">
      <w:pPr>
        <w:tabs>
          <w:tab w:val="left" w:pos="1242"/>
          <w:tab w:val="left" w:pos="6804"/>
          <w:tab w:val="left" w:pos="7450"/>
        </w:tabs>
        <w:spacing w:line="360" w:lineRule="auto"/>
        <w:ind w:firstLine="709"/>
        <w:jc w:val="both"/>
        <w:rPr>
          <w:color w:val="000000"/>
          <w:szCs w:val="24"/>
        </w:rPr>
      </w:pPr>
      <w:bookmarkStart w:id="6" w:name="OLE_LINK1"/>
      <w:bookmarkStart w:id="7" w:name="OLE_LINK2"/>
      <w:r w:rsidRPr="006E77AF">
        <w:rPr>
          <w:bCs/>
          <w:color w:val="000000"/>
          <w:szCs w:val="24"/>
        </w:rPr>
        <w:t xml:space="preserve">Šis įsakymas per vieną mėnesį nuo </w:t>
      </w:r>
      <w:r w:rsidR="00CC725C">
        <w:rPr>
          <w:bCs/>
          <w:color w:val="000000"/>
          <w:szCs w:val="24"/>
        </w:rPr>
        <w:t>įsakymo paskelbimo</w:t>
      </w:r>
      <w:r w:rsidRPr="006E77AF">
        <w:rPr>
          <w:bCs/>
          <w:color w:val="000000"/>
          <w:szCs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bookmarkEnd w:id="6"/>
    <w:bookmarkEnd w:id="7"/>
    <w:p w:rsidR="00C51E74" w:rsidRPr="006E77AF" w:rsidRDefault="00C51E74" w:rsidP="00C51E74">
      <w:pPr>
        <w:tabs>
          <w:tab w:val="left" w:pos="567"/>
          <w:tab w:val="left" w:pos="1134"/>
        </w:tabs>
        <w:spacing w:line="360" w:lineRule="auto"/>
        <w:jc w:val="both"/>
        <w:rPr>
          <w:szCs w:val="24"/>
        </w:rPr>
      </w:pPr>
    </w:p>
    <w:p w:rsidR="00C51E74" w:rsidRDefault="00C51E74" w:rsidP="00C51E74">
      <w:pPr>
        <w:ind w:firstLine="720"/>
        <w:jc w:val="both"/>
      </w:pPr>
    </w:p>
    <w:p w:rsidR="00C51E74" w:rsidRDefault="00C51E74" w:rsidP="00C51E74">
      <w:pPr>
        <w:ind w:firstLine="720"/>
        <w:jc w:val="both"/>
      </w:pPr>
    </w:p>
    <w:p w:rsidR="00C51E74" w:rsidRPr="0040306F" w:rsidRDefault="00C51E74" w:rsidP="00C51E74">
      <w:pPr>
        <w:ind w:firstLine="720"/>
        <w:jc w:val="both"/>
        <w:rPr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819"/>
        <w:gridCol w:w="4928"/>
      </w:tblGrid>
      <w:tr w:rsidR="00C51E74" w:rsidRPr="00B1714A" w:rsidTr="005D3CB6">
        <w:tc>
          <w:tcPr>
            <w:tcW w:w="4819" w:type="dxa"/>
          </w:tcPr>
          <w:p w:rsidR="00C51E74" w:rsidRDefault="00C51E74" w:rsidP="005D3CB6">
            <w:pPr>
              <w:jc w:val="both"/>
              <w:rPr>
                <w:szCs w:val="24"/>
              </w:rPr>
            </w:pPr>
            <w:r w:rsidRPr="00B1714A">
              <w:rPr>
                <w:szCs w:val="24"/>
              </w:rPr>
              <w:t xml:space="preserve">Administracijos direktorius  </w:t>
            </w:r>
          </w:p>
          <w:p w:rsidR="00C51E74" w:rsidRPr="00B1714A" w:rsidRDefault="00C51E74" w:rsidP="005D3CB6">
            <w:pPr>
              <w:jc w:val="both"/>
              <w:rPr>
                <w:szCs w:val="24"/>
              </w:rPr>
            </w:pPr>
          </w:p>
        </w:tc>
        <w:tc>
          <w:tcPr>
            <w:tcW w:w="4928" w:type="dxa"/>
          </w:tcPr>
          <w:p w:rsidR="00C51E74" w:rsidRPr="00B1714A" w:rsidRDefault="00C51E74" w:rsidP="005D3CB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Dainius Grincevičius</w:t>
            </w:r>
          </w:p>
        </w:tc>
      </w:tr>
    </w:tbl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>
      <w:pPr>
        <w:rPr>
          <w:szCs w:val="24"/>
        </w:rPr>
      </w:pPr>
    </w:p>
    <w:p w:rsidR="00C51E74" w:rsidRDefault="00C51E74" w:rsidP="00C51E74"/>
    <w:p w:rsidR="00C51E74" w:rsidRDefault="00C51E74" w:rsidP="00C51E74"/>
    <w:p w:rsidR="00C51E74" w:rsidRDefault="00C51E74" w:rsidP="00C51E74"/>
    <w:p w:rsidR="00C51E74" w:rsidRDefault="00C51E74" w:rsidP="00C51E74"/>
    <w:p w:rsidR="00C51E74" w:rsidRDefault="00C51E74" w:rsidP="00C51E74"/>
    <w:p w:rsidR="00C51E74" w:rsidRDefault="00C51E74" w:rsidP="00C51E74"/>
    <w:p w:rsidR="00C51E74" w:rsidRDefault="00C51E74" w:rsidP="00C51E74"/>
    <w:p w:rsidR="00C51E74" w:rsidRDefault="00C51E74" w:rsidP="00C51E74"/>
    <w:p w:rsidR="00C51E74" w:rsidRDefault="00C51E74" w:rsidP="00C51E74"/>
    <w:p w:rsidR="00C51E74" w:rsidRDefault="00C51E74" w:rsidP="00C51E74">
      <w:pPr>
        <w:ind w:firstLine="709"/>
      </w:pPr>
    </w:p>
    <w:p w:rsidR="00C51E74" w:rsidRDefault="00C51E74" w:rsidP="00C51E74">
      <w:r>
        <w:t xml:space="preserve">Parengė </w:t>
      </w:r>
    </w:p>
    <w:p w:rsidR="00C51E74" w:rsidRDefault="00C51E74" w:rsidP="00C51E74">
      <w:r>
        <w:lastRenderedPageBreak/>
        <w:t>Žemės ūkio ir kaimo reikalų skyriaus specialistė</w:t>
      </w:r>
    </w:p>
    <w:p w:rsidR="00C51E74" w:rsidRDefault="00C51E74" w:rsidP="00C51E74"/>
    <w:tbl>
      <w:tblPr>
        <w:tblW w:w="0" w:type="auto"/>
        <w:jc w:val="center"/>
        <w:tblInd w:w="-372" w:type="dxa"/>
        <w:tblLayout w:type="fixed"/>
        <w:tblLook w:val="0000" w:firstRow="0" w:lastRow="0" w:firstColumn="0" w:lastColumn="0" w:noHBand="0" w:noVBand="0"/>
      </w:tblPr>
      <w:tblGrid>
        <w:gridCol w:w="4993"/>
        <w:gridCol w:w="5028"/>
      </w:tblGrid>
      <w:tr w:rsidR="00C51E74" w:rsidTr="005D3CB6">
        <w:trPr>
          <w:trHeight w:val="149"/>
          <w:jc w:val="center"/>
        </w:trPr>
        <w:tc>
          <w:tcPr>
            <w:tcW w:w="4993" w:type="dxa"/>
          </w:tcPr>
          <w:p w:rsidR="00C51E74" w:rsidRDefault="00C51E74" w:rsidP="005D3CB6">
            <w:pPr>
              <w:jc w:val="both"/>
            </w:pPr>
            <w:r>
              <w:t xml:space="preserve"> Vaida Skaizgirienė</w:t>
            </w:r>
          </w:p>
          <w:p w:rsidR="00C51E74" w:rsidRPr="006D250D" w:rsidRDefault="00C51E74" w:rsidP="005D3CB6">
            <w:pPr>
              <w:jc w:val="both"/>
            </w:pPr>
            <w:r>
              <w:t xml:space="preserve"> 2018-04-16</w:t>
            </w:r>
          </w:p>
        </w:tc>
        <w:tc>
          <w:tcPr>
            <w:tcW w:w="5028" w:type="dxa"/>
            <w:vAlign w:val="bottom"/>
          </w:tcPr>
          <w:p w:rsidR="00C51E74" w:rsidRDefault="00C51E74" w:rsidP="005D3CB6">
            <w:pPr>
              <w:jc w:val="right"/>
            </w:pPr>
          </w:p>
        </w:tc>
      </w:tr>
    </w:tbl>
    <w:p w:rsidR="00741CC9" w:rsidRDefault="00741CC9" w:rsidP="00741CC9">
      <w:pPr>
        <w:jc w:val="center"/>
        <w:rPr>
          <w:b/>
        </w:rPr>
      </w:pPr>
    </w:p>
    <w:sectPr w:rsidR="00741CC9" w:rsidSect="00CC725C">
      <w:headerReference w:type="default" r:id="rId11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08F" w:rsidRDefault="00AA208F">
      <w:r>
        <w:separator/>
      </w:r>
    </w:p>
  </w:endnote>
  <w:endnote w:type="continuationSeparator" w:id="0">
    <w:p w:rsidR="00AA208F" w:rsidRDefault="00AA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08F" w:rsidRDefault="00AA208F">
      <w:r>
        <w:separator/>
      </w:r>
    </w:p>
  </w:footnote>
  <w:footnote w:type="continuationSeparator" w:id="0">
    <w:p w:rsidR="00AA208F" w:rsidRDefault="00AA20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47872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725C" w:rsidRDefault="00CC725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0DE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C725C" w:rsidRDefault="00CC725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C27B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04A3609"/>
    <w:multiLevelType w:val="hybridMultilevel"/>
    <w:tmpl w:val="33CC99B0"/>
    <w:lvl w:ilvl="0" w:tplc="F9CCC8D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4B6531"/>
    <w:multiLevelType w:val="multilevel"/>
    <w:tmpl w:val="52C4899C"/>
    <w:lvl w:ilvl="0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">
    <w:nsid w:val="3FF1494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5DE17A1"/>
    <w:multiLevelType w:val="hybridMultilevel"/>
    <w:tmpl w:val="CD1C4A3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8F1FA9"/>
    <w:multiLevelType w:val="hybridMultilevel"/>
    <w:tmpl w:val="C5C4A0F8"/>
    <w:lvl w:ilvl="0" w:tplc="41D88AC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7F0894"/>
    <w:multiLevelType w:val="multilevel"/>
    <w:tmpl w:val="FF34369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885" w:hanging="525"/>
      </w:pPr>
      <w:rPr>
        <w:rFonts w:hint="default"/>
        <w:color w:val="00000A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A"/>
      </w:rPr>
    </w:lvl>
  </w:abstractNum>
  <w:abstractNum w:abstractNumId="7">
    <w:nsid w:val="72BE3217"/>
    <w:multiLevelType w:val="hybridMultilevel"/>
    <w:tmpl w:val="9E4E850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BA6"/>
    <w:rsid w:val="00007D40"/>
    <w:rsid w:val="000E0774"/>
    <w:rsid w:val="00134F18"/>
    <w:rsid w:val="00137D71"/>
    <w:rsid w:val="00220DE5"/>
    <w:rsid w:val="00235CC8"/>
    <w:rsid w:val="0026646A"/>
    <w:rsid w:val="00273B86"/>
    <w:rsid w:val="00295DDD"/>
    <w:rsid w:val="002B2B8E"/>
    <w:rsid w:val="00363A51"/>
    <w:rsid w:val="003E5253"/>
    <w:rsid w:val="003F101F"/>
    <w:rsid w:val="00424370"/>
    <w:rsid w:val="004426A5"/>
    <w:rsid w:val="004D2AEC"/>
    <w:rsid w:val="004D6298"/>
    <w:rsid w:val="0053174C"/>
    <w:rsid w:val="00592BAD"/>
    <w:rsid w:val="00606802"/>
    <w:rsid w:val="00640452"/>
    <w:rsid w:val="00640484"/>
    <w:rsid w:val="006431A9"/>
    <w:rsid w:val="006B4586"/>
    <w:rsid w:val="00706C76"/>
    <w:rsid w:val="00741CC9"/>
    <w:rsid w:val="00745E72"/>
    <w:rsid w:val="0078130F"/>
    <w:rsid w:val="007C7741"/>
    <w:rsid w:val="008164D5"/>
    <w:rsid w:val="0082771E"/>
    <w:rsid w:val="008D10AD"/>
    <w:rsid w:val="008D44E6"/>
    <w:rsid w:val="008D4F8A"/>
    <w:rsid w:val="008D5F77"/>
    <w:rsid w:val="00907732"/>
    <w:rsid w:val="00954127"/>
    <w:rsid w:val="00954ED0"/>
    <w:rsid w:val="00965497"/>
    <w:rsid w:val="00997123"/>
    <w:rsid w:val="009B08C0"/>
    <w:rsid w:val="00A024D6"/>
    <w:rsid w:val="00A02CF7"/>
    <w:rsid w:val="00AA208F"/>
    <w:rsid w:val="00B130F4"/>
    <w:rsid w:val="00B5698D"/>
    <w:rsid w:val="00BE64E8"/>
    <w:rsid w:val="00C11C96"/>
    <w:rsid w:val="00C21A0F"/>
    <w:rsid w:val="00C51E74"/>
    <w:rsid w:val="00C92D0F"/>
    <w:rsid w:val="00CA210A"/>
    <w:rsid w:val="00CA6EE7"/>
    <w:rsid w:val="00CC725C"/>
    <w:rsid w:val="00D004C8"/>
    <w:rsid w:val="00D01BA6"/>
    <w:rsid w:val="00D03346"/>
    <w:rsid w:val="00D5173D"/>
    <w:rsid w:val="00D565CF"/>
    <w:rsid w:val="00D961DF"/>
    <w:rsid w:val="00DC220E"/>
    <w:rsid w:val="00F979E4"/>
    <w:rsid w:val="00FA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B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C11C96"/>
    <w:pPr>
      <w:keepNext/>
      <w:jc w:val="center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1C96"/>
    <w:pPr>
      <w:keepNext/>
      <w:tabs>
        <w:tab w:val="left" w:pos="9070"/>
      </w:tabs>
      <w:ind w:right="-2"/>
      <w:jc w:val="center"/>
      <w:outlineLvl w:val="1"/>
    </w:pPr>
    <w:rPr>
      <w:b/>
      <w:caps/>
      <w:spacing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965497"/>
    <w:pPr>
      <w:ind w:left="720"/>
      <w:contextualSpacing/>
    </w:pPr>
  </w:style>
  <w:style w:type="paragraph" w:customStyle="1" w:styleId="bodytext">
    <w:name w:val="bodytext"/>
    <w:basedOn w:val="Normal"/>
    <w:rsid w:val="00741CC9"/>
    <w:pPr>
      <w:spacing w:before="100" w:beforeAutospacing="1" w:after="100" w:afterAutospacing="1"/>
    </w:pPr>
    <w:rPr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741CC9"/>
    <w:pPr>
      <w:tabs>
        <w:tab w:val="center" w:pos="4320"/>
        <w:tab w:val="right" w:pos="8640"/>
      </w:tabs>
    </w:pPr>
    <w:rPr>
      <w:rFonts w:ascii="TimesLT" w:hAnsi="TimesLT"/>
      <w:lang w:eastAsia="lt-LT"/>
    </w:rPr>
  </w:style>
  <w:style w:type="character" w:customStyle="1" w:styleId="HeaderChar">
    <w:name w:val="Header Char"/>
    <w:basedOn w:val="DefaultParagraphFont"/>
    <w:link w:val="Header"/>
    <w:uiPriority w:val="99"/>
    <w:rsid w:val="00741CC9"/>
    <w:rPr>
      <w:rFonts w:ascii="TimesLT" w:eastAsia="Times New Roman" w:hAnsi="TimesLT" w:cs="Times New Roman"/>
      <w:sz w:val="24"/>
      <w:szCs w:val="20"/>
      <w:lang w:eastAsia="lt-LT"/>
    </w:rPr>
  </w:style>
  <w:style w:type="paragraph" w:styleId="BodyText0">
    <w:name w:val="Body Text"/>
    <w:basedOn w:val="Normal"/>
    <w:link w:val="BodyTextChar"/>
    <w:rsid w:val="00741CC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52"/>
    </w:rPr>
  </w:style>
  <w:style w:type="character" w:customStyle="1" w:styleId="BodyTextChar">
    <w:name w:val="Body Text Char"/>
    <w:basedOn w:val="DefaultParagraphFont"/>
    <w:link w:val="BodyText0"/>
    <w:rsid w:val="00741CC9"/>
    <w:rPr>
      <w:rFonts w:ascii="Times New Roman" w:eastAsia="Times New Roman" w:hAnsi="Times New Roman" w:cs="Times New Roman"/>
      <w:b/>
      <w:sz w:val="52"/>
      <w:szCs w:val="20"/>
    </w:rPr>
  </w:style>
  <w:style w:type="paragraph" w:customStyle="1" w:styleId="TableContents">
    <w:name w:val="Table Contents"/>
    <w:basedOn w:val="Normal"/>
    <w:qFormat/>
    <w:rsid w:val="00706C76"/>
    <w:pPr>
      <w:suppressLineNumbers/>
      <w:suppressAutoHyphens/>
    </w:pPr>
    <w:rPr>
      <w:szCs w:val="24"/>
      <w:lang w:val="en-GB" w:eastAsia="zh-CN"/>
    </w:rPr>
  </w:style>
  <w:style w:type="paragraph" w:customStyle="1" w:styleId="preformatted">
    <w:name w:val="preformatted"/>
    <w:basedOn w:val="Normal"/>
    <w:rsid w:val="00706C76"/>
    <w:pPr>
      <w:spacing w:before="100" w:beforeAutospacing="1" w:after="100" w:afterAutospacing="1"/>
    </w:pPr>
    <w:rPr>
      <w:szCs w:val="24"/>
      <w:lang w:val="en-US"/>
    </w:rPr>
  </w:style>
  <w:style w:type="character" w:customStyle="1" w:styleId="uficommentbody">
    <w:name w:val="uficommentbody"/>
    <w:basedOn w:val="DefaultParagraphFont"/>
    <w:rsid w:val="008164D5"/>
  </w:style>
  <w:style w:type="paragraph" w:styleId="BalloonText">
    <w:name w:val="Balloon Text"/>
    <w:basedOn w:val="Normal"/>
    <w:link w:val="BalloonTextChar"/>
    <w:uiPriority w:val="99"/>
    <w:semiHidden/>
    <w:unhideWhenUsed/>
    <w:rsid w:val="00C11C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C9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11C96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11C96"/>
    <w:rPr>
      <w:rFonts w:ascii="Times New Roman" w:eastAsia="Times New Roman" w:hAnsi="Times New Roman" w:cs="Times New Roman"/>
      <w:b/>
      <w:caps/>
      <w:spacing w:val="40"/>
      <w:sz w:val="24"/>
      <w:szCs w:val="20"/>
    </w:rPr>
  </w:style>
  <w:style w:type="paragraph" w:customStyle="1" w:styleId="patvirtinta">
    <w:name w:val="patvirtinta"/>
    <w:basedOn w:val="Normal"/>
    <w:rsid w:val="00C11C96"/>
    <w:pPr>
      <w:spacing w:before="100" w:beforeAutospacing="1" w:after="100" w:afterAutospacing="1"/>
    </w:pPr>
    <w:rPr>
      <w:szCs w:val="24"/>
      <w:lang w:eastAsia="lt-LT"/>
    </w:rPr>
  </w:style>
  <w:style w:type="paragraph" w:styleId="BodyTextIndent2">
    <w:name w:val="Body Text Indent 2"/>
    <w:basedOn w:val="Normal"/>
    <w:link w:val="BodyTextIndent2Char"/>
    <w:rsid w:val="00C11C96"/>
    <w:pPr>
      <w:spacing w:after="120" w:line="480" w:lineRule="auto"/>
      <w:ind w:left="283"/>
    </w:pPr>
    <w:rPr>
      <w:sz w:val="20"/>
    </w:rPr>
  </w:style>
  <w:style w:type="character" w:customStyle="1" w:styleId="BodyTextIndent2Char">
    <w:name w:val="Body Text Indent 2 Char"/>
    <w:basedOn w:val="DefaultParagraphFont"/>
    <w:link w:val="BodyTextIndent2"/>
    <w:rsid w:val="00C11C96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C725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725C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B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C11C96"/>
    <w:pPr>
      <w:keepNext/>
      <w:jc w:val="center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1C96"/>
    <w:pPr>
      <w:keepNext/>
      <w:tabs>
        <w:tab w:val="left" w:pos="9070"/>
      </w:tabs>
      <w:ind w:right="-2"/>
      <w:jc w:val="center"/>
      <w:outlineLvl w:val="1"/>
    </w:pPr>
    <w:rPr>
      <w:b/>
      <w:caps/>
      <w:spacing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965497"/>
    <w:pPr>
      <w:ind w:left="720"/>
      <w:contextualSpacing/>
    </w:pPr>
  </w:style>
  <w:style w:type="paragraph" w:customStyle="1" w:styleId="bodytext">
    <w:name w:val="bodytext"/>
    <w:basedOn w:val="Normal"/>
    <w:rsid w:val="00741CC9"/>
    <w:pPr>
      <w:spacing w:before="100" w:beforeAutospacing="1" w:after="100" w:afterAutospacing="1"/>
    </w:pPr>
    <w:rPr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741CC9"/>
    <w:pPr>
      <w:tabs>
        <w:tab w:val="center" w:pos="4320"/>
        <w:tab w:val="right" w:pos="8640"/>
      </w:tabs>
    </w:pPr>
    <w:rPr>
      <w:rFonts w:ascii="TimesLT" w:hAnsi="TimesLT"/>
      <w:lang w:eastAsia="lt-LT"/>
    </w:rPr>
  </w:style>
  <w:style w:type="character" w:customStyle="1" w:styleId="HeaderChar">
    <w:name w:val="Header Char"/>
    <w:basedOn w:val="DefaultParagraphFont"/>
    <w:link w:val="Header"/>
    <w:uiPriority w:val="99"/>
    <w:rsid w:val="00741CC9"/>
    <w:rPr>
      <w:rFonts w:ascii="TimesLT" w:eastAsia="Times New Roman" w:hAnsi="TimesLT" w:cs="Times New Roman"/>
      <w:sz w:val="24"/>
      <w:szCs w:val="20"/>
      <w:lang w:eastAsia="lt-LT"/>
    </w:rPr>
  </w:style>
  <w:style w:type="paragraph" w:styleId="BodyText0">
    <w:name w:val="Body Text"/>
    <w:basedOn w:val="Normal"/>
    <w:link w:val="BodyTextChar"/>
    <w:rsid w:val="00741CC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52"/>
    </w:rPr>
  </w:style>
  <w:style w:type="character" w:customStyle="1" w:styleId="BodyTextChar">
    <w:name w:val="Body Text Char"/>
    <w:basedOn w:val="DefaultParagraphFont"/>
    <w:link w:val="BodyText0"/>
    <w:rsid w:val="00741CC9"/>
    <w:rPr>
      <w:rFonts w:ascii="Times New Roman" w:eastAsia="Times New Roman" w:hAnsi="Times New Roman" w:cs="Times New Roman"/>
      <w:b/>
      <w:sz w:val="52"/>
      <w:szCs w:val="20"/>
    </w:rPr>
  </w:style>
  <w:style w:type="paragraph" w:customStyle="1" w:styleId="TableContents">
    <w:name w:val="Table Contents"/>
    <w:basedOn w:val="Normal"/>
    <w:qFormat/>
    <w:rsid w:val="00706C76"/>
    <w:pPr>
      <w:suppressLineNumbers/>
      <w:suppressAutoHyphens/>
    </w:pPr>
    <w:rPr>
      <w:szCs w:val="24"/>
      <w:lang w:val="en-GB" w:eastAsia="zh-CN"/>
    </w:rPr>
  </w:style>
  <w:style w:type="paragraph" w:customStyle="1" w:styleId="preformatted">
    <w:name w:val="preformatted"/>
    <w:basedOn w:val="Normal"/>
    <w:rsid w:val="00706C76"/>
    <w:pPr>
      <w:spacing w:before="100" w:beforeAutospacing="1" w:after="100" w:afterAutospacing="1"/>
    </w:pPr>
    <w:rPr>
      <w:szCs w:val="24"/>
      <w:lang w:val="en-US"/>
    </w:rPr>
  </w:style>
  <w:style w:type="character" w:customStyle="1" w:styleId="uficommentbody">
    <w:name w:val="uficommentbody"/>
    <w:basedOn w:val="DefaultParagraphFont"/>
    <w:rsid w:val="008164D5"/>
  </w:style>
  <w:style w:type="paragraph" w:styleId="BalloonText">
    <w:name w:val="Balloon Text"/>
    <w:basedOn w:val="Normal"/>
    <w:link w:val="BalloonTextChar"/>
    <w:uiPriority w:val="99"/>
    <w:semiHidden/>
    <w:unhideWhenUsed/>
    <w:rsid w:val="00C11C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C9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11C96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11C96"/>
    <w:rPr>
      <w:rFonts w:ascii="Times New Roman" w:eastAsia="Times New Roman" w:hAnsi="Times New Roman" w:cs="Times New Roman"/>
      <w:b/>
      <w:caps/>
      <w:spacing w:val="40"/>
      <w:sz w:val="24"/>
      <w:szCs w:val="20"/>
    </w:rPr>
  </w:style>
  <w:style w:type="paragraph" w:customStyle="1" w:styleId="patvirtinta">
    <w:name w:val="patvirtinta"/>
    <w:basedOn w:val="Normal"/>
    <w:rsid w:val="00C11C96"/>
    <w:pPr>
      <w:spacing w:before="100" w:beforeAutospacing="1" w:after="100" w:afterAutospacing="1"/>
    </w:pPr>
    <w:rPr>
      <w:szCs w:val="24"/>
      <w:lang w:eastAsia="lt-LT"/>
    </w:rPr>
  </w:style>
  <w:style w:type="paragraph" w:styleId="BodyTextIndent2">
    <w:name w:val="Body Text Indent 2"/>
    <w:basedOn w:val="Normal"/>
    <w:link w:val="BodyTextIndent2Char"/>
    <w:rsid w:val="00C11C96"/>
    <w:pPr>
      <w:spacing w:after="120" w:line="480" w:lineRule="auto"/>
      <w:ind w:left="283"/>
    </w:pPr>
    <w:rPr>
      <w:sz w:val="20"/>
    </w:rPr>
  </w:style>
  <w:style w:type="character" w:customStyle="1" w:styleId="BodyTextIndent2Char">
    <w:name w:val="Body Text Indent 2 Char"/>
    <w:basedOn w:val="DefaultParagraphFont"/>
    <w:link w:val="BodyTextIndent2"/>
    <w:rsid w:val="00C11C96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C725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725C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C208D-1958-43E0-9A7C-B6E3824BF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1845</Words>
  <Characters>1052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Bajerčiūtė</dc:creator>
  <cp:lastModifiedBy>A. Babušis</cp:lastModifiedBy>
  <cp:revision>7</cp:revision>
  <dcterms:created xsi:type="dcterms:W3CDTF">2018-04-17T08:30:00Z</dcterms:created>
  <dcterms:modified xsi:type="dcterms:W3CDTF">2018-04-18T11:32:00Z</dcterms:modified>
</cp:coreProperties>
</file>