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643960">
      <w:pPr>
        <w:jc w:val="center"/>
        <w:rPr>
          <w:noProof/>
        </w:rPr>
      </w:pPr>
      <w:r w:rsidRPr="006852D9">
        <w:rPr>
          <w:rFonts w:ascii="Times New Roman" w:hAnsi="Times New Roman"/>
          <w:noProof/>
        </w:rPr>
        <w:drawing>
          <wp:inline distT="0" distB="0" distL="0" distR="0" wp14:anchorId="6AE23008" wp14:editId="025993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5C" w:rsidRDefault="0057095C">
      <w:pPr>
        <w:jc w:val="center"/>
        <w:rPr>
          <w:noProof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 w:rsidP="006812C4">
      <w:pPr>
        <w:jc w:val="center"/>
        <w:rPr>
          <w:rFonts w:ascii="Times New Roman" w:hAnsi="Times New Roman"/>
          <w:b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</w:t>
      </w:r>
      <w:r w:rsidR="00643960">
        <w:rPr>
          <w:rFonts w:ascii="Times New Roman" w:hAnsi="Times New Roman"/>
          <w:b/>
        </w:rPr>
        <w:t xml:space="preserve">JOS DIREKTORIAUS 2019 M. SAUSIO 4 D. ĮSAKYMO NR. AT-14 </w:t>
      </w:r>
      <w:r w:rsidR="005B66F4">
        <w:rPr>
          <w:rFonts w:ascii="Times New Roman" w:hAnsi="Times New Roman"/>
          <w:b/>
        </w:rPr>
        <w:t xml:space="preserve">„DĖL RAJONO SAVIVALDYBĖS ADMINISTRACIJOS </w:t>
      </w:r>
      <w:r w:rsidR="00F33C44">
        <w:rPr>
          <w:rFonts w:ascii="Times New Roman" w:hAnsi="Times New Roman"/>
          <w:b/>
        </w:rPr>
        <w:t xml:space="preserve">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 w:rsidR="005B66F4">
        <w:rPr>
          <w:rFonts w:ascii="Times New Roman" w:hAnsi="Times New Roman"/>
          <w:b/>
        </w:rPr>
        <w:t>“ PAKEITIMO</w:t>
      </w:r>
    </w:p>
    <w:p w:rsidR="00EF2E74" w:rsidRDefault="00EF2E74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F33C44" w:rsidP="006812C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643960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643960">
        <w:rPr>
          <w:rFonts w:ascii="Times New Roman" w:hAnsi="Times New Roman"/>
        </w:rPr>
        <w:t>rugpjūčio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>Nr.</w:t>
      </w:r>
      <w:r>
        <w:rPr>
          <w:rFonts w:ascii="Times New Roman" w:hAnsi="Times New Roman"/>
        </w:rPr>
        <w:t>AT-</w:t>
      </w:r>
    </w:p>
    <w:p w:rsidR="00EF2E74" w:rsidRDefault="00EF2E74" w:rsidP="006812C4">
      <w:pPr>
        <w:pStyle w:val="Heading1"/>
        <w:tabs>
          <w:tab w:val="left" w:pos="851"/>
        </w:tabs>
        <w:ind w:left="0" w:firstLine="0"/>
        <w:jc w:val="center"/>
      </w:pPr>
      <w:r>
        <w:t>Šakiai</w:t>
      </w:r>
    </w:p>
    <w:p w:rsidR="00F33C44" w:rsidRDefault="00F33C44" w:rsidP="006812C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6812C4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6812C4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C7177F">
        <w:rPr>
          <w:rFonts w:ascii="Times New Roman" w:hAnsi="Times New Roman"/>
        </w:rPr>
        <w:t>24 punktu,</w:t>
      </w:r>
    </w:p>
    <w:p w:rsidR="00F33C44" w:rsidRDefault="00C7177F" w:rsidP="00D97406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</w:t>
      </w:r>
      <w:r w:rsidR="00104370">
        <w:rPr>
          <w:rFonts w:ascii="Times New Roman" w:hAnsi="Times New Roman"/>
        </w:rPr>
        <w:t>2019 m. sausio 4 d. įsakymo</w:t>
      </w:r>
      <w:r w:rsidR="00643960">
        <w:rPr>
          <w:rFonts w:ascii="Times New Roman" w:hAnsi="Times New Roman"/>
        </w:rPr>
        <w:t xml:space="preserve"> Nr. AT-14 </w:t>
      </w:r>
      <w:r w:rsidR="00D12605">
        <w:rPr>
          <w:rFonts w:ascii="Times New Roman" w:hAnsi="Times New Roman"/>
        </w:rPr>
        <w:t xml:space="preserve">„Dėl rajono savivaldybės administracijos </w:t>
      </w:r>
      <w:r w:rsidR="00F33C44">
        <w:rPr>
          <w:rFonts w:ascii="Times New Roman" w:hAnsi="Times New Roman"/>
        </w:rPr>
        <w:t>rajono savivaldybės administracijos valsty</w:t>
      </w:r>
      <w:r w:rsidR="00D12605">
        <w:rPr>
          <w:rFonts w:ascii="Times New Roman" w:hAnsi="Times New Roman"/>
        </w:rPr>
        <w:t>bės tarnautojų pareigybių sąrašo patvirtinimo“</w:t>
      </w:r>
      <w:r w:rsidR="005010EC">
        <w:rPr>
          <w:rFonts w:ascii="Times New Roman" w:hAnsi="Times New Roman"/>
        </w:rPr>
        <w:t>:</w:t>
      </w:r>
    </w:p>
    <w:p w:rsidR="005010EC" w:rsidRDefault="00B607BE" w:rsidP="00D97406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>1. Pirmo priedo dalyje „Teisės, personalo ir civilinės metrikacijos</w:t>
      </w:r>
      <w:r w:rsidR="005010EC">
        <w:rPr>
          <w:rFonts w:ascii="Times New Roman" w:hAnsi="Times New Roman"/>
          <w:color w:val="00000A"/>
          <w:kern w:val="1"/>
        </w:rPr>
        <w:t xml:space="preserve"> skyrius“ </w:t>
      </w:r>
      <w:r>
        <w:rPr>
          <w:rFonts w:ascii="Times New Roman" w:hAnsi="Times New Roman"/>
          <w:color w:val="00000A"/>
          <w:kern w:val="1"/>
        </w:rPr>
        <w:t xml:space="preserve">penktą </w:t>
      </w:r>
      <w:r w:rsidR="005010EC" w:rsidRPr="005010EC">
        <w:rPr>
          <w:rFonts w:ascii="Times New Roman" w:hAnsi="Times New Roman"/>
          <w:color w:val="00000A"/>
          <w:kern w:val="1"/>
        </w:rPr>
        <w:t>e</w:t>
      </w:r>
      <w:r w:rsidR="00643960">
        <w:rPr>
          <w:rFonts w:ascii="Times New Roman" w:hAnsi="Times New Roman"/>
          <w:color w:val="00000A"/>
          <w:kern w:val="1"/>
        </w:rPr>
        <w:t>ilutę „Vyriausiasis specialistas</w:t>
      </w:r>
      <w:r w:rsidR="005010EC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426"/>
      </w:tblGrid>
      <w:tr w:rsidR="00643960" w:rsidRPr="00643960" w:rsidTr="006812C4">
        <w:tc>
          <w:tcPr>
            <w:tcW w:w="4320" w:type="dxa"/>
          </w:tcPr>
          <w:p w:rsidR="00643960" w:rsidRPr="00643960" w:rsidRDefault="00643960" w:rsidP="00D97406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 w:rsidRPr="00643960">
              <w:rPr>
                <w:rFonts w:ascii="Times New Roman" w:hAnsi="Times New Roman"/>
                <w:szCs w:val="24"/>
                <w:lang w:val="en-GB" w:eastAsia="en-US"/>
              </w:rPr>
              <w:t>V</w:t>
            </w:r>
            <w:r w:rsidR="00B607BE">
              <w:rPr>
                <w:rFonts w:ascii="Times New Roman" w:hAnsi="Times New Roman"/>
                <w:szCs w:val="24"/>
                <w:lang w:val="en-GB" w:eastAsia="en-US"/>
              </w:rPr>
              <w:t>yriausiasis</w:t>
            </w:r>
            <w:proofErr w:type="spellEnd"/>
            <w:r w:rsidR="00B607BE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  <w:proofErr w:type="spellStart"/>
            <w:r w:rsidR="00B607BE">
              <w:rPr>
                <w:rFonts w:ascii="Times New Roman" w:hAnsi="Times New Roman"/>
                <w:szCs w:val="24"/>
                <w:lang w:val="en-GB" w:eastAsia="en-US"/>
              </w:rPr>
              <w:t>specialistas</w:t>
            </w:r>
            <w:proofErr w:type="spellEnd"/>
            <w:r w:rsidRPr="00643960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</w:p>
        </w:tc>
        <w:tc>
          <w:tcPr>
            <w:tcW w:w="5426" w:type="dxa"/>
          </w:tcPr>
          <w:p w:rsidR="00643960" w:rsidRPr="00643960" w:rsidRDefault="00B607BE" w:rsidP="00D97406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7</w:t>
            </w:r>
          </w:p>
        </w:tc>
      </w:tr>
    </w:tbl>
    <w:p w:rsidR="00C159AD" w:rsidRPr="00D97406" w:rsidRDefault="006812C4" w:rsidP="00D97406">
      <w:pPr>
        <w:tabs>
          <w:tab w:val="left" w:pos="12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010EC">
        <w:rPr>
          <w:rFonts w:ascii="Times New Roman" w:hAnsi="Times New Roman"/>
        </w:rPr>
        <w:t>2. Antro priedo</w:t>
      </w:r>
      <w:r w:rsidR="00D97406">
        <w:rPr>
          <w:rFonts w:ascii="Times New Roman" w:hAnsi="Times New Roman"/>
        </w:rPr>
        <w:t xml:space="preserve"> </w:t>
      </w:r>
      <w:r w:rsidR="00D97406">
        <w:rPr>
          <w:rFonts w:ascii="Times New Roman" w:hAnsi="Times New Roman"/>
          <w:color w:val="00000A"/>
          <w:kern w:val="1"/>
        </w:rPr>
        <w:t>dalyje „Teisės, personalo ir civilinės metrikacijos</w:t>
      </w:r>
      <w:r w:rsidR="00C159AD">
        <w:rPr>
          <w:rFonts w:ascii="Times New Roman" w:hAnsi="Times New Roman"/>
          <w:color w:val="00000A"/>
          <w:kern w:val="1"/>
        </w:rPr>
        <w:t xml:space="preserve"> skyrius“ </w:t>
      </w:r>
      <w:r w:rsidR="00D97406">
        <w:rPr>
          <w:rFonts w:ascii="Times New Roman" w:hAnsi="Times New Roman"/>
          <w:color w:val="00000A"/>
          <w:kern w:val="1"/>
        </w:rPr>
        <w:t xml:space="preserve">antrą </w:t>
      </w:r>
      <w:r w:rsidR="00C159AD" w:rsidRPr="005010EC">
        <w:rPr>
          <w:rFonts w:ascii="Times New Roman" w:hAnsi="Times New Roman"/>
          <w:color w:val="00000A"/>
          <w:kern w:val="1"/>
        </w:rPr>
        <w:t>e</w:t>
      </w:r>
      <w:r w:rsidR="00FB0D67">
        <w:rPr>
          <w:rFonts w:ascii="Times New Roman" w:hAnsi="Times New Roman"/>
          <w:color w:val="00000A"/>
          <w:kern w:val="1"/>
        </w:rPr>
        <w:t>ilutę „Vyriausiasis specialistas</w:t>
      </w:r>
      <w:r w:rsidR="00C159AD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7"/>
        <w:gridCol w:w="1645"/>
        <w:gridCol w:w="2135"/>
        <w:gridCol w:w="3146"/>
        <w:gridCol w:w="1978"/>
      </w:tblGrid>
      <w:tr w:rsidR="00584994" w:rsidRPr="00584994" w:rsidTr="006812C4">
        <w:tc>
          <w:tcPr>
            <w:tcW w:w="768" w:type="dxa"/>
          </w:tcPr>
          <w:p w:rsidR="00584994" w:rsidRPr="00584994" w:rsidRDefault="00D97406" w:rsidP="00D97406">
            <w:pPr>
              <w:ind w:left="360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  <w:r w:rsidR="00584994">
              <w:rPr>
                <w:rFonts w:ascii="Times New Roman" w:hAnsi="Times New Roman"/>
                <w:lang w:val="en-US" w:eastAsia="en-US"/>
              </w:rPr>
              <w:t>.</w:t>
            </w:r>
          </w:p>
        </w:tc>
        <w:tc>
          <w:tcPr>
            <w:tcW w:w="1651" w:type="dxa"/>
          </w:tcPr>
          <w:p w:rsidR="00D97406" w:rsidRPr="00D97406" w:rsidRDefault="00D97406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02.01.01</w:t>
            </w:r>
            <w:r w:rsidRPr="00D97406">
              <w:rPr>
                <w:rFonts w:ascii="Times New Roman" w:hAnsi="Times New Roman"/>
                <w:lang w:eastAsia="en-US"/>
              </w:rPr>
              <w:t>.04</w:t>
            </w:r>
          </w:p>
          <w:p w:rsidR="00584994" w:rsidRPr="00584994" w:rsidRDefault="00D97406" w:rsidP="00D97406">
            <w:pPr>
              <w:rPr>
                <w:rFonts w:ascii="Times New Roman" w:hAnsi="Times New Roman"/>
                <w:lang w:eastAsia="en-US"/>
              </w:rPr>
            </w:pPr>
            <w:r w:rsidRPr="00D97406">
              <w:rPr>
                <w:rFonts w:ascii="Times New Roman" w:hAnsi="Times New Roman"/>
                <w:lang w:eastAsia="en-US"/>
              </w:rPr>
              <w:t>02.02.01.01</w:t>
            </w:r>
          </w:p>
        </w:tc>
        <w:tc>
          <w:tcPr>
            <w:tcW w:w="2172" w:type="dxa"/>
          </w:tcPr>
          <w:p w:rsidR="00584994" w:rsidRPr="00584994" w:rsidRDefault="00584994" w:rsidP="00D9740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0" w:type="dxa"/>
          </w:tcPr>
          <w:p w:rsidR="00584994" w:rsidRPr="00584994" w:rsidRDefault="00584994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Vyriausiasis specialistas</w:t>
            </w:r>
          </w:p>
        </w:tc>
        <w:tc>
          <w:tcPr>
            <w:tcW w:w="2010" w:type="dxa"/>
          </w:tcPr>
          <w:p w:rsidR="00584994" w:rsidRPr="00584994" w:rsidRDefault="00D97406" w:rsidP="00D97406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</w:tr>
    </w:tbl>
    <w:p w:rsidR="00C24400" w:rsidRPr="001C6B95" w:rsidRDefault="00C24400" w:rsidP="00D97406">
      <w:pPr>
        <w:ind w:firstLine="851"/>
        <w:jc w:val="both"/>
        <w:rPr>
          <w:rFonts w:ascii="Times New Roman" w:hAnsi="Times New Roman"/>
          <w:color w:val="222222"/>
          <w:szCs w:val="24"/>
        </w:rPr>
      </w:pPr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 w:rsidR="00104370">
        <w:rPr>
          <w:rStyle w:val="uficommentbody"/>
          <w:rFonts w:ascii="Times New Roman" w:hAnsi="Times New Roman"/>
        </w:rPr>
        <w:t>paskelbim</w:t>
      </w:r>
      <w:r w:rsidR="00137AB9">
        <w:rPr>
          <w:rStyle w:val="uficommentbody"/>
          <w:rFonts w:ascii="Times New Roman" w:hAnsi="Times New Roman"/>
        </w:rPr>
        <w:t>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7095C" w:rsidRDefault="00D4701D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F33C44">
        <w:rPr>
          <w:rFonts w:ascii="Times New Roman" w:hAnsi="Times New Roman"/>
        </w:rPr>
        <w:t xml:space="preserve">irektorius </w:t>
      </w:r>
      <w:r w:rsidR="00F33C44">
        <w:rPr>
          <w:rFonts w:ascii="Times New Roman" w:hAnsi="Times New Roman"/>
        </w:rPr>
        <w:tab/>
      </w:r>
      <w:r w:rsidR="0039115B">
        <w:rPr>
          <w:rFonts w:ascii="Times New Roman" w:hAnsi="Times New Roman"/>
        </w:rPr>
        <w:t xml:space="preserve">  </w:t>
      </w:r>
      <w:bookmarkStart w:id="0" w:name="_GoBack"/>
      <w:bookmarkEnd w:id="0"/>
      <w:r w:rsidR="0057095C">
        <w:rPr>
          <w:rFonts w:ascii="Times New Roman" w:hAnsi="Times New Roman"/>
        </w:rPr>
        <w:t>Dainius Grincevičius</w:t>
      </w:r>
      <w:r w:rsidR="00F33C44">
        <w:rPr>
          <w:rFonts w:ascii="Times New Roman" w:hAnsi="Times New Roman"/>
        </w:rPr>
        <w:t xml:space="preserve"> </w:t>
      </w: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Default="0057095C" w:rsidP="00D97406">
      <w:pPr>
        <w:rPr>
          <w:rFonts w:ascii="Times New Roman" w:hAnsi="Times New Roman"/>
        </w:rPr>
      </w:pPr>
    </w:p>
    <w:p w:rsidR="000E6C12" w:rsidRDefault="000E6C12" w:rsidP="00D97406">
      <w:pPr>
        <w:rPr>
          <w:rFonts w:ascii="Times New Roman" w:hAnsi="Times New Roman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0E6C12" w:rsidP="00D97406">
      <w:pPr>
        <w:tabs>
          <w:tab w:val="left" w:pos="2445"/>
        </w:tabs>
        <w:suppressAutoHyphens/>
        <w:rPr>
          <w:color w:val="00000A"/>
          <w:kern w:val="2"/>
        </w:rPr>
      </w:pPr>
      <w:r>
        <w:rPr>
          <w:rFonts w:ascii="Times New Roman" w:hAnsi="Times New Roman"/>
          <w:color w:val="00000A"/>
          <w:kern w:val="2"/>
          <w:szCs w:val="24"/>
        </w:rPr>
        <w:t>2019-08</w:t>
      </w:r>
      <w:r w:rsidR="00CE1BB9" w:rsidRPr="00CE1BB9">
        <w:rPr>
          <w:rFonts w:ascii="Times New Roman" w:hAnsi="Times New Roman"/>
          <w:color w:val="00000A"/>
          <w:kern w:val="2"/>
          <w:szCs w:val="24"/>
        </w:rPr>
        <w:t>-</w:t>
      </w:r>
      <w:r w:rsidR="00D97406">
        <w:rPr>
          <w:rFonts w:ascii="Times New Roman" w:hAnsi="Times New Roman"/>
          <w:color w:val="00000A"/>
          <w:kern w:val="2"/>
          <w:szCs w:val="24"/>
        </w:rPr>
        <w:t>19</w:t>
      </w:r>
    </w:p>
    <w:sectPr w:rsidR="0057095C" w:rsidRPr="00CE1BB9">
      <w:headerReference w:type="even" r:id="rId9"/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54B" w:rsidRDefault="00C8454B">
      <w:r>
        <w:separator/>
      </w:r>
    </w:p>
  </w:endnote>
  <w:endnote w:type="continuationSeparator" w:id="0">
    <w:p w:rsidR="00C8454B" w:rsidRDefault="00C84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54B" w:rsidRDefault="00C8454B">
      <w:r>
        <w:separator/>
      </w:r>
    </w:p>
  </w:footnote>
  <w:footnote w:type="continuationSeparator" w:id="0">
    <w:p w:rsidR="00C8454B" w:rsidRDefault="00C84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 w:rsidR="00D97406"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52A12"/>
    <w:rsid w:val="000E6C12"/>
    <w:rsid w:val="000F19C0"/>
    <w:rsid w:val="00104370"/>
    <w:rsid w:val="00117F71"/>
    <w:rsid w:val="00137AB9"/>
    <w:rsid w:val="00183B16"/>
    <w:rsid w:val="002242D8"/>
    <w:rsid w:val="00245830"/>
    <w:rsid w:val="00247100"/>
    <w:rsid w:val="002B459F"/>
    <w:rsid w:val="002D73EF"/>
    <w:rsid w:val="0037510F"/>
    <w:rsid w:val="00390889"/>
    <w:rsid w:val="0039115B"/>
    <w:rsid w:val="003E1D63"/>
    <w:rsid w:val="003E40F9"/>
    <w:rsid w:val="003F2BF3"/>
    <w:rsid w:val="004447A1"/>
    <w:rsid w:val="0045093C"/>
    <w:rsid w:val="00464787"/>
    <w:rsid w:val="0047487B"/>
    <w:rsid w:val="00485BF4"/>
    <w:rsid w:val="004D0BDF"/>
    <w:rsid w:val="004F5975"/>
    <w:rsid w:val="005010EC"/>
    <w:rsid w:val="00512F1C"/>
    <w:rsid w:val="0057095C"/>
    <w:rsid w:val="005808DC"/>
    <w:rsid w:val="00584994"/>
    <w:rsid w:val="00596212"/>
    <w:rsid w:val="005B66F4"/>
    <w:rsid w:val="006136BC"/>
    <w:rsid w:val="00643960"/>
    <w:rsid w:val="006528F5"/>
    <w:rsid w:val="00676FEF"/>
    <w:rsid w:val="006812C4"/>
    <w:rsid w:val="006D4557"/>
    <w:rsid w:val="006F2B12"/>
    <w:rsid w:val="00741F00"/>
    <w:rsid w:val="007C40A0"/>
    <w:rsid w:val="007E7EDD"/>
    <w:rsid w:val="008435F7"/>
    <w:rsid w:val="008D6F4E"/>
    <w:rsid w:val="008F764E"/>
    <w:rsid w:val="00990BCC"/>
    <w:rsid w:val="009D1D9A"/>
    <w:rsid w:val="009F6FE8"/>
    <w:rsid w:val="00A756E9"/>
    <w:rsid w:val="00A87811"/>
    <w:rsid w:val="00AB6838"/>
    <w:rsid w:val="00AD6730"/>
    <w:rsid w:val="00B1517F"/>
    <w:rsid w:val="00B607BE"/>
    <w:rsid w:val="00BD2159"/>
    <w:rsid w:val="00BD38DB"/>
    <w:rsid w:val="00C006EE"/>
    <w:rsid w:val="00C12F35"/>
    <w:rsid w:val="00C159AD"/>
    <w:rsid w:val="00C24400"/>
    <w:rsid w:val="00C44374"/>
    <w:rsid w:val="00C7177F"/>
    <w:rsid w:val="00C8454B"/>
    <w:rsid w:val="00CC3E0B"/>
    <w:rsid w:val="00CE1BB9"/>
    <w:rsid w:val="00D03BCC"/>
    <w:rsid w:val="00D12605"/>
    <w:rsid w:val="00D4701D"/>
    <w:rsid w:val="00D80E3B"/>
    <w:rsid w:val="00D9076C"/>
    <w:rsid w:val="00D97406"/>
    <w:rsid w:val="00E01956"/>
    <w:rsid w:val="00E0624E"/>
    <w:rsid w:val="00E42E9C"/>
    <w:rsid w:val="00EC768C"/>
    <w:rsid w:val="00ED2CAE"/>
    <w:rsid w:val="00ED49CD"/>
    <w:rsid w:val="00EF2E74"/>
    <w:rsid w:val="00F33C44"/>
    <w:rsid w:val="00F77735"/>
    <w:rsid w:val="00FB0D67"/>
    <w:rsid w:val="00FC03F0"/>
    <w:rsid w:val="00FC2B94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61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4</cp:revision>
  <cp:lastPrinted>2019-08-06T05:02:00Z</cp:lastPrinted>
  <dcterms:created xsi:type="dcterms:W3CDTF">2019-08-19T06:06:00Z</dcterms:created>
  <dcterms:modified xsi:type="dcterms:W3CDTF">2019-08-19T07:04:00Z</dcterms:modified>
</cp:coreProperties>
</file>