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B87BCD" w14:textId="77777777" w:rsidR="007B4D6B" w:rsidRDefault="00C96BB8" w:rsidP="00603599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673242DC" wp14:editId="0AC05DA0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72297C" w14:textId="77777777" w:rsidR="007B4D6B" w:rsidRDefault="007B4D6B" w:rsidP="00603599">
      <w:pPr>
        <w:jc w:val="center"/>
        <w:rPr>
          <w:rFonts w:ascii="Times New Roman" w:hAnsi="Times New Roman"/>
          <w:b/>
        </w:rPr>
      </w:pPr>
    </w:p>
    <w:p w14:paraId="61AE54DC" w14:textId="77777777" w:rsidR="007B4D6B" w:rsidRDefault="004E2B9E" w:rsidP="0060359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5A9361AE" w14:textId="77777777" w:rsidR="007B4D6B" w:rsidRDefault="007B4D6B" w:rsidP="00603599">
      <w:pPr>
        <w:rPr>
          <w:rFonts w:ascii="Times New Roman" w:hAnsi="Times New Roman"/>
          <w:b/>
        </w:rPr>
      </w:pPr>
    </w:p>
    <w:p w14:paraId="631749D1" w14:textId="77777777" w:rsidR="007B4D6B" w:rsidRDefault="004E2B9E" w:rsidP="0060359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0F77CF90" w14:textId="077DD382" w:rsidR="007B4D6B" w:rsidRDefault="00E77EE6" w:rsidP="0060359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D01294">
        <w:rPr>
          <w:rFonts w:ascii="Times New Roman" w:hAnsi="Times New Roman"/>
          <w:b/>
        </w:rPr>
        <w:t>ATRANK</w:t>
      </w:r>
      <w:r w:rsidR="00BC6BA9">
        <w:rPr>
          <w:rFonts w:ascii="Times New Roman" w:hAnsi="Times New Roman"/>
          <w:b/>
        </w:rPr>
        <w:t>OS</w:t>
      </w:r>
      <w:r w:rsidR="00D01294">
        <w:rPr>
          <w:rFonts w:ascii="Times New Roman" w:hAnsi="Times New Roman"/>
          <w:b/>
        </w:rPr>
        <w:t xml:space="preserve"> SKELBIMO</w:t>
      </w:r>
    </w:p>
    <w:p w14:paraId="02628BBA" w14:textId="77777777" w:rsidR="007B4D6B" w:rsidRDefault="007B4D6B" w:rsidP="0060359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19970BD4" w14:textId="7BE13BCF" w:rsidR="007B4D6B" w:rsidRDefault="00B34731" w:rsidP="00603599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603599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m.</w:t>
      </w:r>
      <w:r w:rsidR="00DE3F13">
        <w:rPr>
          <w:rFonts w:ascii="Times New Roman" w:hAnsi="Times New Roman"/>
        </w:rPr>
        <w:t xml:space="preserve"> </w:t>
      </w:r>
      <w:r w:rsidR="00346843">
        <w:rPr>
          <w:rFonts w:ascii="Times New Roman" w:hAnsi="Times New Roman"/>
        </w:rPr>
        <w:t>liepos</w:t>
      </w:r>
      <w:r w:rsidR="001011BD">
        <w:rPr>
          <w:rFonts w:ascii="Times New Roman" w:hAnsi="Times New Roman"/>
        </w:rPr>
        <w:t xml:space="preserve"> 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14:paraId="52AD92C4" w14:textId="77777777" w:rsidR="007B4D6B" w:rsidRDefault="004E2B9E" w:rsidP="00603599">
      <w:pPr>
        <w:pStyle w:val="Antrat1"/>
        <w:ind w:left="0" w:firstLine="0"/>
        <w:jc w:val="center"/>
      </w:pPr>
      <w:r>
        <w:t>Šakiai</w:t>
      </w:r>
    </w:p>
    <w:p w14:paraId="3DD26D4D" w14:textId="77777777" w:rsidR="007B4D6B" w:rsidRDefault="007B4D6B" w:rsidP="0060359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4CB8074D" w14:textId="3F2906FA" w:rsidR="007B4D6B" w:rsidRDefault="000C3CD4" w:rsidP="00346843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603599">
        <w:rPr>
          <w:rFonts w:ascii="Times New Roman" w:hAnsi="Times New Roman"/>
        </w:rPr>
        <w:t>s</w:t>
      </w:r>
      <w:r>
        <w:rPr>
          <w:rFonts w:ascii="Times New Roman" w:hAnsi="Times New Roman"/>
        </w:rPr>
        <w:t xml:space="preserve"> </w:t>
      </w:r>
      <w:r w:rsidR="00D01294">
        <w:rPr>
          <w:rFonts w:ascii="Times New Roman" w:hAnsi="Times New Roman"/>
        </w:rPr>
        <w:t xml:space="preserve">Darbuotojų, dirbančių pagal darbo sutartis, priėmimo į pareigas atrankos būdu tvarkos aprašo, patvirtinto Šakių rajono savivaldybės administracijos direktoriaus 2017 m. sausio 18 d. įsakymu Nr. AT-53 „Dėl darbuotojų, dirbančių pagal darbo sutartis, priėmimo į pareigas atrankos būdu tvarkos aprašo patvirtinimo“, 4 punktu, </w:t>
      </w:r>
      <w:r w:rsidR="00603599">
        <w:rPr>
          <w:rFonts w:ascii="Times New Roman" w:hAnsi="Times New Roman"/>
        </w:rPr>
        <w:t>Šakių rajono savivaldybės administracijos nuostatų, patvirtintų Šakių rajono savivaldybės tarybos 2024 m. kovo 15 d. sprendimu Nr. T-58 „Dėl Šakių rajono savivaldybės administracijos nuostatų patvirtinimo“,</w:t>
      </w:r>
      <w:r w:rsidR="00603599">
        <w:rPr>
          <w:rFonts w:ascii="Times New Roman" w:hAnsi="Times New Roman"/>
          <w:color w:val="auto"/>
        </w:rPr>
        <w:t xml:space="preserve"> 22.12 papunkčiu</w:t>
      </w:r>
      <w:r w:rsidR="00583D5D">
        <w:rPr>
          <w:rFonts w:ascii="Times New Roman" w:eastAsia="Calibri" w:hAnsi="Times New Roman"/>
          <w:color w:val="auto"/>
          <w:kern w:val="2"/>
          <w:szCs w:val="24"/>
          <w:lang w:eastAsia="zh-CN"/>
          <w14:ligatures w14:val="standardContextual"/>
        </w:rPr>
        <w:t>,</w:t>
      </w:r>
    </w:p>
    <w:p w14:paraId="4AFCF721" w14:textId="1793AB4A" w:rsidR="007B4D6B" w:rsidRDefault="00D01294" w:rsidP="00346843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 k e l b i u</w:t>
      </w:r>
      <w:r w:rsidR="00E77EE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atrank</w:t>
      </w:r>
      <w:r w:rsidR="00BC6BA9">
        <w:rPr>
          <w:rFonts w:ascii="Times New Roman" w:hAnsi="Times New Roman"/>
        </w:rPr>
        <w:t>ą</w:t>
      </w:r>
      <w:r>
        <w:rPr>
          <w:rFonts w:ascii="Times New Roman" w:hAnsi="Times New Roman"/>
        </w:rPr>
        <w:t xml:space="preserve"> </w:t>
      </w:r>
      <w:r w:rsidR="008227C5">
        <w:rPr>
          <w:rFonts w:ascii="Times New Roman" w:hAnsi="Times New Roman"/>
        </w:rPr>
        <w:t xml:space="preserve">Šakių </w:t>
      </w:r>
      <w:r>
        <w:rPr>
          <w:rFonts w:ascii="Times New Roman" w:hAnsi="Times New Roman"/>
        </w:rPr>
        <w:t xml:space="preserve">rajono savivaldybės administracijos </w:t>
      </w:r>
      <w:r w:rsidR="00663855">
        <w:rPr>
          <w:rFonts w:ascii="Times New Roman" w:hAnsi="Times New Roman"/>
        </w:rPr>
        <w:t>Bendrųjų reikalų skyriaus vyriausiojo specialisto</w:t>
      </w:r>
      <w:r w:rsidR="002C4A63">
        <w:rPr>
          <w:rFonts w:ascii="Times New Roman" w:hAnsi="Times New Roman"/>
        </w:rPr>
        <w:t xml:space="preserve"> pareigoms</w:t>
      </w:r>
      <w:r w:rsidR="006B691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užimti</w:t>
      </w:r>
      <w:r w:rsidR="004E2B9E">
        <w:rPr>
          <w:rFonts w:ascii="Times New Roman" w:hAnsi="Times New Roman"/>
        </w:rPr>
        <w:t>.</w:t>
      </w:r>
    </w:p>
    <w:p w14:paraId="65A184E1" w14:textId="703E8486" w:rsidR="00592251" w:rsidRPr="00592251" w:rsidRDefault="00592251" w:rsidP="008227C5">
      <w:pPr>
        <w:tabs>
          <w:tab w:val="left" w:pos="1242"/>
        </w:tabs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</w:p>
    <w:p w14:paraId="0073880E" w14:textId="77777777" w:rsidR="007B4D6B" w:rsidRDefault="007B4D6B" w:rsidP="00B01444">
      <w:pPr>
        <w:rPr>
          <w:rFonts w:ascii="Times New Roman" w:hAnsi="Times New Roman"/>
          <w:szCs w:val="24"/>
        </w:rPr>
      </w:pPr>
    </w:p>
    <w:p w14:paraId="6B372C2B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1FC6F682" w14:textId="77777777" w:rsidR="00603599" w:rsidRPr="00603599" w:rsidRDefault="00603599" w:rsidP="00603599">
      <w:pPr>
        <w:tabs>
          <w:tab w:val="left" w:pos="7513"/>
        </w:tabs>
        <w:suppressAutoHyphens w:val="0"/>
        <w:spacing w:line="276" w:lineRule="auto"/>
        <w:rPr>
          <w:rFonts w:ascii="Times New Roman" w:hAnsi="Times New Roman"/>
          <w:color w:val="auto"/>
          <w:kern w:val="0"/>
          <w:szCs w:val="24"/>
        </w:rPr>
      </w:pPr>
      <w:r w:rsidRPr="00603599">
        <w:rPr>
          <w:rFonts w:ascii="Times New Roman" w:hAnsi="Times New Roman"/>
          <w:kern w:val="2"/>
          <w:szCs w:val="24"/>
        </w:rPr>
        <w:t>Administracijos direktorius</w:t>
      </w:r>
      <w:r w:rsidRPr="00603599">
        <w:rPr>
          <w:rFonts w:ascii="Times New Roman" w:hAnsi="Times New Roman"/>
          <w:kern w:val="2"/>
          <w:szCs w:val="24"/>
        </w:rPr>
        <w:tab/>
        <w:t>Vytautas Ižganaitis</w:t>
      </w:r>
    </w:p>
    <w:p w14:paraId="2889A219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431C5806" w14:textId="77777777" w:rsidR="000C3CD4" w:rsidRDefault="000C3CD4" w:rsidP="00B01444">
      <w:pPr>
        <w:tabs>
          <w:tab w:val="left" w:pos="2445"/>
        </w:tabs>
        <w:rPr>
          <w:kern w:val="2"/>
        </w:rPr>
      </w:pPr>
    </w:p>
    <w:p w14:paraId="3169A7D6" w14:textId="77777777" w:rsidR="00B51659" w:rsidRDefault="00B51659" w:rsidP="00B01444">
      <w:pPr>
        <w:tabs>
          <w:tab w:val="left" w:pos="2445"/>
        </w:tabs>
        <w:rPr>
          <w:kern w:val="2"/>
        </w:rPr>
      </w:pPr>
    </w:p>
    <w:p w14:paraId="3D58856C" w14:textId="77777777" w:rsidR="00B51659" w:rsidRDefault="00B51659" w:rsidP="00B01444">
      <w:pPr>
        <w:tabs>
          <w:tab w:val="left" w:pos="2445"/>
        </w:tabs>
        <w:rPr>
          <w:kern w:val="2"/>
        </w:rPr>
      </w:pPr>
    </w:p>
    <w:p w14:paraId="0803616C" w14:textId="77777777" w:rsidR="00B51659" w:rsidRDefault="00B51659" w:rsidP="00B01444">
      <w:pPr>
        <w:tabs>
          <w:tab w:val="left" w:pos="2445"/>
        </w:tabs>
        <w:rPr>
          <w:kern w:val="2"/>
        </w:rPr>
      </w:pPr>
    </w:p>
    <w:p w14:paraId="04BD0FE7" w14:textId="77777777" w:rsidR="003664D1" w:rsidRDefault="003664D1" w:rsidP="00B01444">
      <w:pPr>
        <w:tabs>
          <w:tab w:val="left" w:pos="2445"/>
        </w:tabs>
        <w:rPr>
          <w:kern w:val="2"/>
        </w:rPr>
      </w:pPr>
    </w:p>
    <w:p w14:paraId="6417D613" w14:textId="77777777" w:rsidR="003664D1" w:rsidRDefault="003664D1" w:rsidP="00B01444">
      <w:pPr>
        <w:tabs>
          <w:tab w:val="left" w:pos="2445"/>
        </w:tabs>
        <w:rPr>
          <w:kern w:val="2"/>
        </w:rPr>
      </w:pPr>
    </w:p>
    <w:p w14:paraId="017C89D9" w14:textId="12F77D7E" w:rsidR="00DF772F" w:rsidRDefault="00DF772F" w:rsidP="00B01444">
      <w:pPr>
        <w:tabs>
          <w:tab w:val="left" w:pos="2445"/>
        </w:tabs>
        <w:rPr>
          <w:kern w:val="2"/>
        </w:rPr>
      </w:pPr>
    </w:p>
    <w:p w14:paraId="3B95F52F" w14:textId="02EBDE93" w:rsidR="007B4ED3" w:rsidRDefault="007B4ED3" w:rsidP="00B01444">
      <w:pPr>
        <w:tabs>
          <w:tab w:val="left" w:pos="2445"/>
        </w:tabs>
        <w:rPr>
          <w:kern w:val="2"/>
        </w:rPr>
      </w:pPr>
    </w:p>
    <w:p w14:paraId="2DC6605B" w14:textId="2E6B4A52" w:rsidR="007B4ED3" w:rsidRDefault="007B4ED3" w:rsidP="00B01444">
      <w:pPr>
        <w:tabs>
          <w:tab w:val="left" w:pos="2445"/>
        </w:tabs>
        <w:rPr>
          <w:kern w:val="2"/>
        </w:rPr>
      </w:pPr>
    </w:p>
    <w:p w14:paraId="1B9A15AD" w14:textId="77777777" w:rsidR="00663855" w:rsidRDefault="00663855" w:rsidP="00B01444">
      <w:pPr>
        <w:tabs>
          <w:tab w:val="left" w:pos="2445"/>
        </w:tabs>
        <w:rPr>
          <w:kern w:val="2"/>
        </w:rPr>
      </w:pPr>
    </w:p>
    <w:p w14:paraId="50B26CE7" w14:textId="77777777" w:rsidR="00663855" w:rsidRDefault="00663855" w:rsidP="00B01444">
      <w:pPr>
        <w:tabs>
          <w:tab w:val="left" w:pos="2445"/>
        </w:tabs>
        <w:rPr>
          <w:kern w:val="2"/>
        </w:rPr>
      </w:pPr>
    </w:p>
    <w:p w14:paraId="33E753F4" w14:textId="77777777" w:rsidR="00663855" w:rsidRDefault="00663855" w:rsidP="00B01444">
      <w:pPr>
        <w:tabs>
          <w:tab w:val="left" w:pos="2445"/>
        </w:tabs>
        <w:rPr>
          <w:kern w:val="2"/>
        </w:rPr>
      </w:pPr>
    </w:p>
    <w:p w14:paraId="47A78E00" w14:textId="77777777" w:rsidR="00663855" w:rsidRDefault="00663855" w:rsidP="00B01444">
      <w:pPr>
        <w:tabs>
          <w:tab w:val="left" w:pos="2445"/>
        </w:tabs>
        <w:rPr>
          <w:kern w:val="2"/>
        </w:rPr>
      </w:pPr>
    </w:p>
    <w:p w14:paraId="650EEC4D" w14:textId="77777777" w:rsidR="007B4ED3" w:rsidRDefault="007B4ED3" w:rsidP="00B01444">
      <w:pPr>
        <w:tabs>
          <w:tab w:val="left" w:pos="2445"/>
        </w:tabs>
        <w:rPr>
          <w:kern w:val="2"/>
        </w:rPr>
      </w:pPr>
    </w:p>
    <w:p w14:paraId="21C0EF60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14:paraId="01ABE96E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14:paraId="3B26DEBD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14:paraId="5D3BDC94" w14:textId="77777777" w:rsidR="00B51659" w:rsidRDefault="00B51659" w:rsidP="00B51659">
      <w:pPr>
        <w:jc w:val="both"/>
        <w:rPr>
          <w:rFonts w:ascii="Times New Roman" w:hAnsi="Times New Roman"/>
        </w:rPr>
      </w:pPr>
    </w:p>
    <w:p w14:paraId="5C89FFBE" w14:textId="77777777" w:rsidR="00B51659" w:rsidRDefault="00B51659" w:rsidP="00B51659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14:paraId="3524FE08" w14:textId="28EFC059" w:rsidR="00B51659" w:rsidRPr="00D23C59" w:rsidRDefault="00C556C8" w:rsidP="00B01444">
      <w:pPr>
        <w:tabs>
          <w:tab w:val="left" w:pos="2445"/>
        </w:tabs>
      </w:pPr>
      <w:r>
        <w:rPr>
          <w:rFonts w:ascii="Times New Roman" w:hAnsi="Times New Roman"/>
          <w:szCs w:val="24"/>
        </w:rPr>
        <w:t>202</w:t>
      </w:r>
      <w:r w:rsidR="00603599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>-</w:t>
      </w:r>
      <w:r w:rsidR="007B4ED3">
        <w:rPr>
          <w:rFonts w:ascii="Times New Roman" w:hAnsi="Times New Roman"/>
          <w:szCs w:val="24"/>
        </w:rPr>
        <w:t>0</w:t>
      </w:r>
      <w:r w:rsidR="00663855">
        <w:rPr>
          <w:rFonts w:ascii="Times New Roman" w:hAnsi="Times New Roman"/>
          <w:szCs w:val="24"/>
        </w:rPr>
        <w:t>7</w:t>
      </w:r>
      <w:r>
        <w:rPr>
          <w:rFonts w:ascii="Times New Roman" w:hAnsi="Times New Roman"/>
          <w:szCs w:val="24"/>
        </w:rPr>
        <w:t>-</w:t>
      </w:r>
      <w:r w:rsidR="00603599">
        <w:rPr>
          <w:rFonts w:ascii="Times New Roman" w:hAnsi="Times New Roman"/>
          <w:szCs w:val="24"/>
        </w:rPr>
        <w:t>1</w:t>
      </w:r>
      <w:r w:rsidR="00663855">
        <w:rPr>
          <w:rFonts w:ascii="Times New Roman" w:hAnsi="Times New Roman"/>
          <w:szCs w:val="24"/>
        </w:rPr>
        <w:t>6</w:t>
      </w:r>
    </w:p>
    <w:sectPr w:rsidR="00B51659" w:rsidRPr="00D23C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26BCC0" w14:textId="77777777" w:rsidR="007561B7" w:rsidRDefault="007561B7">
      <w:r>
        <w:separator/>
      </w:r>
    </w:p>
  </w:endnote>
  <w:endnote w:type="continuationSeparator" w:id="0">
    <w:p w14:paraId="14E6056E" w14:textId="77777777" w:rsidR="007561B7" w:rsidRDefault="007561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DFAA49" w14:textId="77777777" w:rsidR="007B4D6B" w:rsidRDefault="007B4D6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D9C57" w14:textId="77777777"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723120" w14:textId="77777777" w:rsidR="007B4D6B" w:rsidRDefault="007B4D6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77A962" w14:textId="77777777" w:rsidR="007561B7" w:rsidRDefault="007561B7">
      <w:r>
        <w:separator/>
      </w:r>
    </w:p>
  </w:footnote>
  <w:footnote w:type="continuationSeparator" w:id="0">
    <w:p w14:paraId="023A912C" w14:textId="77777777" w:rsidR="007561B7" w:rsidRDefault="007561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B4D2E1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4F3434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B59F01" w14:textId="77777777" w:rsidR="007B4D6B" w:rsidRDefault="007B4D6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7923336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16D12"/>
    <w:rsid w:val="0006428A"/>
    <w:rsid w:val="00073A9A"/>
    <w:rsid w:val="000871FE"/>
    <w:rsid w:val="000C3CD4"/>
    <w:rsid w:val="000D2AA7"/>
    <w:rsid w:val="000E0DAD"/>
    <w:rsid w:val="000E6408"/>
    <w:rsid w:val="000F6B16"/>
    <w:rsid w:val="001011BD"/>
    <w:rsid w:val="001424A1"/>
    <w:rsid w:val="00146721"/>
    <w:rsid w:val="001565E8"/>
    <w:rsid w:val="00170B5E"/>
    <w:rsid w:val="001815ED"/>
    <w:rsid w:val="00197298"/>
    <w:rsid w:val="001C6CA4"/>
    <w:rsid w:val="0021518F"/>
    <w:rsid w:val="0023039A"/>
    <w:rsid w:val="002347EB"/>
    <w:rsid w:val="002421C5"/>
    <w:rsid w:val="00265F07"/>
    <w:rsid w:val="0027515C"/>
    <w:rsid w:val="00280331"/>
    <w:rsid w:val="002A75F7"/>
    <w:rsid w:val="002C4A63"/>
    <w:rsid w:val="002F0BDA"/>
    <w:rsid w:val="00323C62"/>
    <w:rsid w:val="00334B1E"/>
    <w:rsid w:val="003435A9"/>
    <w:rsid w:val="00346843"/>
    <w:rsid w:val="003664D1"/>
    <w:rsid w:val="003669CD"/>
    <w:rsid w:val="00381523"/>
    <w:rsid w:val="003B4059"/>
    <w:rsid w:val="003B7105"/>
    <w:rsid w:val="003C2B2F"/>
    <w:rsid w:val="00406C42"/>
    <w:rsid w:val="00441CAE"/>
    <w:rsid w:val="004454A9"/>
    <w:rsid w:val="00456864"/>
    <w:rsid w:val="00456BA5"/>
    <w:rsid w:val="004B4FD8"/>
    <w:rsid w:val="004D0A83"/>
    <w:rsid w:val="004E1090"/>
    <w:rsid w:val="004E2B9E"/>
    <w:rsid w:val="004F458F"/>
    <w:rsid w:val="004F737D"/>
    <w:rsid w:val="00550E43"/>
    <w:rsid w:val="005564B9"/>
    <w:rsid w:val="00560707"/>
    <w:rsid w:val="0058064D"/>
    <w:rsid w:val="00583D5D"/>
    <w:rsid w:val="005873BD"/>
    <w:rsid w:val="00592251"/>
    <w:rsid w:val="00595081"/>
    <w:rsid w:val="005C1C82"/>
    <w:rsid w:val="005E284F"/>
    <w:rsid w:val="00603599"/>
    <w:rsid w:val="00603E1F"/>
    <w:rsid w:val="00606326"/>
    <w:rsid w:val="00631272"/>
    <w:rsid w:val="00637F2F"/>
    <w:rsid w:val="00657EE9"/>
    <w:rsid w:val="00660E18"/>
    <w:rsid w:val="00661FBC"/>
    <w:rsid w:val="00663855"/>
    <w:rsid w:val="00696D33"/>
    <w:rsid w:val="006B247F"/>
    <w:rsid w:val="006B691E"/>
    <w:rsid w:val="006D6CF8"/>
    <w:rsid w:val="006E57B5"/>
    <w:rsid w:val="00701B45"/>
    <w:rsid w:val="00714C08"/>
    <w:rsid w:val="00722195"/>
    <w:rsid w:val="0072530E"/>
    <w:rsid w:val="00744361"/>
    <w:rsid w:val="007548BC"/>
    <w:rsid w:val="007561B7"/>
    <w:rsid w:val="0078654D"/>
    <w:rsid w:val="00796E54"/>
    <w:rsid w:val="007A1625"/>
    <w:rsid w:val="007A77AE"/>
    <w:rsid w:val="007B4D6B"/>
    <w:rsid w:val="007B4ED3"/>
    <w:rsid w:val="007C1A54"/>
    <w:rsid w:val="007D5FA8"/>
    <w:rsid w:val="008022DD"/>
    <w:rsid w:val="008227C5"/>
    <w:rsid w:val="00832AF0"/>
    <w:rsid w:val="00864CC1"/>
    <w:rsid w:val="0088171E"/>
    <w:rsid w:val="008857F9"/>
    <w:rsid w:val="00893D2F"/>
    <w:rsid w:val="008B6321"/>
    <w:rsid w:val="008E5F26"/>
    <w:rsid w:val="0093039B"/>
    <w:rsid w:val="009337F4"/>
    <w:rsid w:val="009519C9"/>
    <w:rsid w:val="00961247"/>
    <w:rsid w:val="00974842"/>
    <w:rsid w:val="00987F8B"/>
    <w:rsid w:val="0099730F"/>
    <w:rsid w:val="009C7ECC"/>
    <w:rsid w:val="00A13FB4"/>
    <w:rsid w:val="00A32041"/>
    <w:rsid w:val="00A33059"/>
    <w:rsid w:val="00A52D9B"/>
    <w:rsid w:val="00AC7215"/>
    <w:rsid w:val="00AD726A"/>
    <w:rsid w:val="00B01444"/>
    <w:rsid w:val="00B171B3"/>
    <w:rsid w:val="00B34731"/>
    <w:rsid w:val="00B35E1D"/>
    <w:rsid w:val="00B51659"/>
    <w:rsid w:val="00B5728D"/>
    <w:rsid w:val="00B63AAD"/>
    <w:rsid w:val="00B800A3"/>
    <w:rsid w:val="00B86373"/>
    <w:rsid w:val="00BA79D3"/>
    <w:rsid w:val="00BC6BA9"/>
    <w:rsid w:val="00BE75F4"/>
    <w:rsid w:val="00BF205E"/>
    <w:rsid w:val="00C27CF9"/>
    <w:rsid w:val="00C41B00"/>
    <w:rsid w:val="00C556C8"/>
    <w:rsid w:val="00C63085"/>
    <w:rsid w:val="00C671F3"/>
    <w:rsid w:val="00C71074"/>
    <w:rsid w:val="00C7241E"/>
    <w:rsid w:val="00C96BB8"/>
    <w:rsid w:val="00CD219F"/>
    <w:rsid w:val="00CF127D"/>
    <w:rsid w:val="00D01294"/>
    <w:rsid w:val="00D07B2B"/>
    <w:rsid w:val="00D23C59"/>
    <w:rsid w:val="00D23EE4"/>
    <w:rsid w:val="00D33DAF"/>
    <w:rsid w:val="00D44CBE"/>
    <w:rsid w:val="00D60EB1"/>
    <w:rsid w:val="00DA70AA"/>
    <w:rsid w:val="00DB04A0"/>
    <w:rsid w:val="00DE3F13"/>
    <w:rsid w:val="00DE70E0"/>
    <w:rsid w:val="00DF772F"/>
    <w:rsid w:val="00E258DA"/>
    <w:rsid w:val="00E77EE6"/>
    <w:rsid w:val="00E906AE"/>
    <w:rsid w:val="00EA69CE"/>
    <w:rsid w:val="00EC7166"/>
    <w:rsid w:val="00EE055B"/>
    <w:rsid w:val="00F343B2"/>
    <w:rsid w:val="00F855B4"/>
    <w:rsid w:val="00F87F0D"/>
    <w:rsid w:val="00FA3CFC"/>
    <w:rsid w:val="00FD61AF"/>
    <w:rsid w:val="00FE1A7A"/>
    <w:rsid w:val="00FF6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44763B3"/>
  <w15:docId w15:val="{73230C15-8966-4BDE-B84D-163D67664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E0F75F02-48CF-452E-8F34-9A14325998F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643</Words>
  <Characters>367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2</cp:revision>
  <cp:lastPrinted>2019-11-29T06:16:00Z</cp:lastPrinted>
  <dcterms:created xsi:type="dcterms:W3CDTF">2025-07-16T13:55:00Z</dcterms:created>
  <dcterms:modified xsi:type="dcterms:W3CDTF">2025-07-16T13:55:00Z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