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B963D8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B963D8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B963D8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B963D8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1B45C6FB" w:rsidR="00F62239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B963D8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B963D8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SUDARGO S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ENIŪNIJOS </w:t>
      </w:r>
      <w:r w:rsidR="00762C50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ŽALIO</w:t>
      </w:r>
      <w:r w:rsidR="00402593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ŪKIO 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B963D8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B963D8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B963D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B963D8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B963D8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7377CDD5" w:rsidR="0024174C" w:rsidRPr="00B963D8" w:rsidRDefault="0024174C" w:rsidP="005D4E0F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B963D8"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Sudargo </w:t>
      </w:r>
      <w:r w:rsidR="00762C50" w:rsidRPr="00B963D8">
        <w:rPr>
          <w:rFonts w:ascii="Times New Roman" w:hAnsi="Times New Roman"/>
          <w:color w:val="000000"/>
          <w:sz w:val="24"/>
          <w:szCs w:val="24"/>
          <w:lang w:val="lt-LT"/>
        </w:rPr>
        <w:t>seniūnijos žalio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 ūkio darbininkas</w:t>
      </w:r>
      <w:r w:rsidRPr="00B963D8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B963D8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B963D8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B963D8">
        <w:rPr>
          <w:rFonts w:ascii="Times New Roman" w:hAnsi="Times New Roman"/>
          <w:sz w:val="24"/>
          <w:szCs w:val="24"/>
          <w:lang w:val="lt-LT"/>
        </w:rPr>
        <w:t>da</w:t>
      </w:r>
      <w:r w:rsidRPr="00B963D8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B963D8">
        <w:rPr>
          <w:rFonts w:ascii="Times New Roman" w:hAnsi="Times New Roman"/>
          <w:sz w:val="24"/>
          <w:szCs w:val="24"/>
          <w:lang w:val="lt-LT"/>
        </w:rPr>
        <w:t>bininkų</w:t>
      </w:r>
      <w:r w:rsidRPr="00B963D8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B963D8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B963D8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B963D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B963D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B963D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B963D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B963D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B963D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B963D8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B963D8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B963D8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B963D8" w:rsidRDefault="0024174C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B963D8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B963D8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B963D8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B963D8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B963D8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B963D8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B963D8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B963D8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B963D8" w:rsidRDefault="00640EA3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B963D8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B963D8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B963D8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B963D8" w:rsidRDefault="00053683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B963D8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B963D8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B963D8" w:rsidRDefault="0024174C" w:rsidP="00E87C67">
      <w:pPr>
        <w:pStyle w:val="Sraopastraipa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B963D8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B963D8" w:rsidRDefault="0024174C" w:rsidP="0024174C">
      <w:pPr>
        <w:spacing w:after="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48C7C0F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Susipažinau:</w:t>
      </w:r>
    </w:p>
    <w:p w14:paraId="2C803D6B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B963D8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93BE20" w14:textId="77777777" w:rsidR="00E94F3A" w:rsidRDefault="00E94F3A" w:rsidP="00766C85">
      <w:pPr>
        <w:spacing w:after="0" w:line="240" w:lineRule="auto"/>
      </w:pPr>
      <w:r>
        <w:separator/>
      </w:r>
    </w:p>
  </w:endnote>
  <w:endnote w:type="continuationSeparator" w:id="0">
    <w:p w14:paraId="712E2DCB" w14:textId="77777777" w:rsidR="00E94F3A" w:rsidRDefault="00E94F3A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0A936A" w14:textId="77777777" w:rsidR="00E94F3A" w:rsidRDefault="00E94F3A" w:rsidP="00766C85">
      <w:pPr>
        <w:spacing w:after="0" w:line="240" w:lineRule="auto"/>
      </w:pPr>
      <w:r>
        <w:separator/>
      </w:r>
    </w:p>
  </w:footnote>
  <w:footnote w:type="continuationSeparator" w:id="0">
    <w:p w14:paraId="79616BE0" w14:textId="77777777" w:rsidR="00E94F3A" w:rsidRDefault="00E94F3A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53683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514584"/>
    <w:rsid w:val="005D4E0F"/>
    <w:rsid w:val="006329D1"/>
    <w:rsid w:val="00640EA3"/>
    <w:rsid w:val="00685564"/>
    <w:rsid w:val="0069328E"/>
    <w:rsid w:val="006D0010"/>
    <w:rsid w:val="00762C50"/>
    <w:rsid w:val="00766C85"/>
    <w:rsid w:val="007B360F"/>
    <w:rsid w:val="007D7B97"/>
    <w:rsid w:val="008502CB"/>
    <w:rsid w:val="00870C6A"/>
    <w:rsid w:val="00912144"/>
    <w:rsid w:val="009C2CB8"/>
    <w:rsid w:val="00A21B9D"/>
    <w:rsid w:val="00A74806"/>
    <w:rsid w:val="00A91C94"/>
    <w:rsid w:val="00AB3138"/>
    <w:rsid w:val="00B963D8"/>
    <w:rsid w:val="00DE5A9A"/>
    <w:rsid w:val="00E87C67"/>
    <w:rsid w:val="00E94F3A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Antrats">
    <w:name w:val="header"/>
    <w:basedOn w:val="prastasis"/>
    <w:link w:val="Antrats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66C85"/>
  </w:style>
  <w:style w:type="paragraph" w:styleId="Porat">
    <w:name w:val="footer"/>
    <w:basedOn w:val="prastasis"/>
    <w:link w:val="Porat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1480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2018-01-05T06:03:00Z</cp:lastPrinted>
  <dcterms:created xsi:type="dcterms:W3CDTF">2020-12-11T07:54:00Z</dcterms:created>
  <dcterms:modified xsi:type="dcterms:W3CDTF">2020-12-11T07:54:00Z</dcterms:modified>
</cp:coreProperties>
</file>