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4279E" w14:textId="04106E58" w:rsidR="001E2EBE" w:rsidRPr="00AB44B7" w:rsidRDefault="001E2EBE" w:rsidP="009E27F0">
      <w:pPr>
        <w:spacing w:after="0" w:line="240" w:lineRule="auto"/>
        <w:ind w:left="6663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PATVIRTINTA</w:t>
      </w:r>
    </w:p>
    <w:p w14:paraId="50FFA0E7" w14:textId="7D9E75E9" w:rsidR="00AB44B7" w:rsidRDefault="00AC48BB" w:rsidP="009E27F0">
      <w:pPr>
        <w:spacing w:after="0" w:line="240" w:lineRule="auto"/>
        <w:ind w:left="66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Šakių rajono </w:t>
      </w:r>
      <w:r w:rsidR="001E2EBE" w:rsidRPr="00AB44B7">
        <w:rPr>
          <w:rFonts w:ascii="Times New Roman" w:hAnsi="Times New Roman"/>
          <w:sz w:val="24"/>
          <w:szCs w:val="24"/>
        </w:rPr>
        <w:t xml:space="preserve">savivaldybės </w:t>
      </w:r>
    </w:p>
    <w:p w14:paraId="1E9C7A6B" w14:textId="7139C9CD" w:rsidR="001E2EBE" w:rsidRPr="00AB44B7" w:rsidRDefault="001E2EBE" w:rsidP="009E27F0">
      <w:pPr>
        <w:spacing w:after="0" w:line="240" w:lineRule="auto"/>
        <w:ind w:left="6663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administracijos direktoriaus</w:t>
      </w:r>
    </w:p>
    <w:p w14:paraId="7411274C" w14:textId="5B637D5C" w:rsidR="001E2EBE" w:rsidRPr="00AB44B7" w:rsidRDefault="001E2EBE" w:rsidP="009E27F0">
      <w:pPr>
        <w:spacing w:after="0" w:line="240" w:lineRule="auto"/>
        <w:ind w:left="6663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2022</w:t>
      </w:r>
      <w:r w:rsidR="00AB44B7">
        <w:rPr>
          <w:rFonts w:ascii="Times New Roman" w:hAnsi="Times New Roman"/>
          <w:sz w:val="24"/>
          <w:szCs w:val="24"/>
        </w:rPr>
        <w:t xml:space="preserve"> </w:t>
      </w:r>
      <w:r w:rsidRPr="00AB44B7">
        <w:rPr>
          <w:rFonts w:ascii="Times New Roman" w:hAnsi="Times New Roman"/>
          <w:sz w:val="24"/>
          <w:szCs w:val="24"/>
        </w:rPr>
        <w:t>m.</w:t>
      </w:r>
      <w:r w:rsidR="00AC48BB">
        <w:rPr>
          <w:rFonts w:ascii="Times New Roman" w:hAnsi="Times New Roman"/>
          <w:sz w:val="24"/>
          <w:szCs w:val="24"/>
        </w:rPr>
        <w:t xml:space="preserve"> gegužės  d.</w:t>
      </w:r>
      <w:r w:rsidRPr="00AB44B7">
        <w:rPr>
          <w:rFonts w:ascii="Times New Roman" w:hAnsi="Times New Roman"/>
          <w:sz w:val="24"/>
          <w:szCs w:val="24"/>
        </w:rPr>
        <w:br/>
        <w:t xml:space="preserve">įsakymu Nr. </w:t>
      </w:r>
    </w:p>
    <w:p w14:paraId="0B8F6132" w14:textId="77777777" w:rsidR="00367490" w:rsidRPr="00AB44B7" w:rsidRDefault="00367490" w:rsidP="00030B8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  <w:lang w:eastAsia="lt-LT"/>
        </w:rPr>
      </w:pPr>
    </w:p>
    <w:p w14:paraId="515C21C4" w14:textId="28DD4A69" w:rsidR="000153F5" w:rsidRPr="00AB44B7" w:rsidRDefault="00AC48BB" w:rsidP="00030B8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  <w:lang w:eastAsia="lt-LT"/>
        </w:rPr>
        <w:t xml:space="preserve">ŠAKIŲ RAJONO </w:t>
      </w:r>
      <w:r w:rsidR="001E2EBE" w:rsidRPr="00AB44B7"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  <w:lang w:eastAsia="lt-LT"/>
        </w:rPr>
        <w:t xml:space="preserve">SAVIVALDYBĖS NEFORMALIOJO VAIKŲ ŠVIETIMO PROGRAMŲ STEBĖSENOS </w:t>
      </w:r>
      <w:r w:rsidR="009E27F0" w:rsidRPr="00AB44B7"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  <w:lang w:eastAsia="lt-LT"/>
        </w:rPr>
        <w:t>TVARK</w:t>
      </w:r>
      <w:r w:rsidR="009E27F0"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  <w:lang w:eastAsia="lt-LT"/>
        </w:rPr>
        <w:t>OS APRAŠAS</w:t>
      </w:r>
    </w:p>
    <w:p w14:paraId="56883451" w14:textId="77777777" w:rsidR="000153F5" w:rsidRPr="00AB44B7" w:rsidRDefault="000153F5" w:rsidP="00030B8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r w:rsidRPr="00AB44B7"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  <w:lang w:eastAsia="lt-LT"/>
        </w:rPr>
        <w:t> </w:t>
      </w:r>
    </w:p>
    <w:p w14:paraId="7B8ACE8F" w14:textId="77777777" w:rsidR="000153F5" w:rsidRPr="00AB44B7" w:rsidRDefault="000153F5" w:rsidP="00030B8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bookmarkStart w:id="0" w:name="part_ddf7bc217eac466f859efaf3bce2d239"/>
      <w:bookmarkEnd w:id="0"/>
      <w:r w:rsidRPr="00AB44B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t-LT"/>
        </w:rPr>
        <w:t>I. BENDROSIOS NUOSTATOS</w:t>
      </w:r>
    </w:p>
    <w:p w14:paraId="17234188" w14:textId="77777777" w:rsidR="000153F5" w:rsidRPr="00AB44B7" w:rsidRDefault="000153F5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r w:rsidRPr="00AB44B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t-LT"/>
        </w:rPr>
        <w:t> </w:t>
      </w:r>
    </w:p>
    <w:p w14:paraId="3E95C25E" w14:textId="45CDA675" w:rsidR="000153F5" w:rsidRPr="00E664EF" w:rsidRDefault="000153F5" w:rsidP="00030B84">
      <w:pPr>
        <w:pStyle w:val="prastasis1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part_52abca5703d14072836ec9442b408385"/>
      <w:bookmarkEnd w:id="1"/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1. </w:t>
      </w:r>
      <w:r w:rsidR="00AC48BB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Šakių rajono </w:t>
      </w:r>
      <w:r w:rsidR="00C95DC5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savivaldybės n</w:t>
      </w:r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eformaliojo vaikų švietimo programų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stebėsenos </w:t>
      </w:r>
      <w:r w:rsidR="009E27F0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tvar</w:t>
      </w:r>
      <w:r w:rsidR="009E27F0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kos aprašas</w:t>
      </w:r>
      <w:r w:rsidR="009E27F0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(toliau – </w:t>
      </w:r>
      <w:r w:rsidR="00AC48BB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A</w:t>
      </w:r>
      <w:r w:rsidR="009E27F0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prašas</w:t>
      </w:r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) parengta</w:t>
      </w:r>
      <w:r w:rsidR="009E27F0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</w:t>
      </w:r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įgyvendinant </w:t>
      </w:r>
      <w:r w:rsidR="00E664EF" w:rsidRPr="00090D9E">
        <w:rPr>
          <w:rFonts w:ascii="Times New Roman" w:hAnsi="Times New Roman"/>
          <w:sz w:val="24"/>
          <w:szCs w:val="24"/>
        </w:rPr>
        <w:t xml:space="preserve">Lietuvos Respublikos švietimo, mokslo ir sporto ministro 2022 m. sausio 10 d. įsakymu Nr. V-46 </w:t>
      </w:r>
      <w:r w:rsidR="00E664EF" w:rsidRPr="00090D9E">
        <w:rPr>
          <w:rStyle w:val="Numatytasispastraiposriftas1"/>
          <w:rFonts w:ascii="Times New Roman" w:hAnsi="Times New Roman"/>
          <w:sz w:val="24"/>
          <w:szCs w:val="24"/>
        </w:rPr>
        <w:t xml:space="preserve">„Dėl </w:t>
      </w:r>
      <w:r w:rsidR="009E27F0">
        <w:rPr>
          <w:rStyle w:val="Numatytasispastraiposriftas1"/>
          <w:rFonts w:ascii="Times New Roman" w:hAnsi="Times New Roman"/>
          <w:sz w:val="24"/>
          <w:szCs w:val="24"/>
        </w:rPr>
        <w:t>N</w:t>
      </w:r>
      <w:r w:rsidR="009E27F0" w:rsidRPr="00090D9E">
        <w:rPr>
          <w:rStyle w:val="Numatytasispastraiposriftas1"/>
          <w:rFonts w:ascii="Times New Roman" w:hAnsi="Times New Roman"/>
          <w:sz w:val="24"/>
          <w:szCs w:val="24"/>
        </w:rPr>
        <w:t xml:space="preserve">eformaliojo </w:t>
      </w:r>
      <w:r w:rsidR="00E664EF" w:rsidRPr="00090D9E">
        <w:rPr>
          <w:rStyle w:val="Numatytasispastraiposriftas1"/>
          <w:rFonts w:ascii="Times New Roman" w:hAnsi="Times New Roman"/>
          <w:sz w:val="24"/>
          <w:szCs w:val="24"/>
        </w:rPr>
        <w:t>vaikų švietimo programų finansavimo ir administravimo tvarkos aprašo patvirtinimo</w:t>
      </w:r>
      <w:r w:rsidR="00E664EF" w:rsidRPr="00090D9E">
        <w:rPr>
          <w:rFonts w:ascii="Times New Roman" w:hAnsi="Times New Roman"/>
          <w:sz w:val="24"/>
          <w:szCs w:val="24"/>
        </w:rPr>
        <w:t>“ patvirtinto Neformaliojo vaikų švietimo programų finansavimo ir administravimo tvarkos aprašo</w:t>
      </w:r>
      <w:r w:rsidR="001E2EBE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</w:t>
      </w:r>
      <w:r w:rsidR="00FC75FA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ir kit</w:t>
      </w:r>
      <w:r w:rsidR="00FC75F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ų</w:t>
      </w:r>
      <w:r w:rsidR="00FC75FA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Lietuvos Respublikos teisės akt</w:t>
      </w:r>
      <w:r w:rsidR="00FC75F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ų </w:t>
      </w:r>
      <w:r w:rsidR="001E2EBE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reikalavimu</w:t>
      </w:r>
      <w:r w:rsidR="005227C9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</w:t>
      </w:r>
      <w:r w:rsidR="005227C9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.</w:t>
      </w:r>
    </w:p>
    <w:p w14:paraId="3138294D" w14:textId="7E7BCBD6" w:rsidR="000153F5" w:rsidRPr="00AB44B7" w:rsidRDefault="00C25D11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bookmarkStart w:id="2" w:name="part_6dd1fcdb863f480c853b854546ff36fe"/>
      <w:bookmarkEnd w:id="2"/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2. </w:t>
      </w:r>
      <w:r w:rsidR="009E27F0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Tvark</w:t>
      </w:r>
      <w:r w:rsidR="009E27F0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os aprašas</w:t>
      </w:r>
      <w:r w:rsidR="009E27F0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</w:t>
      </w:r>
      <w:r w:rsidR="000153F5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nustato stebėsenos paskirtį, uždavinius, vykdymo būdus, stebėseną vykdančių atsakingų darbuotojų</w:t>
      </w:r>
      <w:r w:rsidR="004C1567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teises, pareigas ir atsakomybę</w:t>
      </w:r>
      <w:r w:rsidR="000153F5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.</w:t>
      </w:r>
      <w:bookmarkStart w:id="3" w:name="part_0e625da6ccb4438c9fbbfa1dfa17208d"/>
      <w:bookmarkEnd w:id="3"/>
      <w:r w:rsidR="00367490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</w:t>
      </w:r>
      <w:bookmarkStart w:id="4" w:name="part_43f98afe0884475baf31e8d619850865"/>
      <w:bookmarkEnd w:id="4"/>
      <w:r w:rsidR="001E2EBE" w:rsidRPr="00AB44B7">
        <w:rPr>
          <w:rFonts w:ascii="Times New Roman" w:hAnsi="Times New Roman"/>
          <w:sz w:val="24"/>
          <w:szCs w:val="24"/>
        </w:rPr>
        <w:t xml:space="preserve"> </w:t>
      </w:r>
    </w:p>
    <w:p w14:paraId="508DC3D7" w14:textId="77777777" w:rsidR="00A04E29" w:rsidRPr="00AB44B7" w:rsidRDefault="00A04E29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</w:p>
    <w:p w14:paraId="69D73B81" w14:textId="488E7FA4" w:rsidR="00A04E29" w:rsidRPr="00AB44B7" w:rsidRDefault="00BF4176" w:rsidP="00030B84">
      <w:pPr>
        <w:pStyle w:val="bodytext"/>
        <w:tabs>
          <w:tab w:val="left" w:pos="0"/>
          <w:tab w:val="left" w:pos="709"/>
        </w:tabs>
        <w:spacing w:before="0" w:beforeAutospacing="0" w:after="0" w:afterAutospacing="0"/>
        <w:ind w:firstLine="709"/>
        <w:jc w:val="center"/>
        <w:rPr>
          <w:b/>
          <w:kern w:val="24"/>
          <w:lang w:val="lt-LT"/>
        </w:rPr>
      </w:pPr>
      <w:r w:rsidRPr="00AB44B7">
        <w:rPr>
          <w:b/>
          <w:bCs/>
          <w:caps/>
          <w:kern w:val="24"/>
          <w:lang w:val="lt-LT"/>
        </w:rPr>
        <w:t xml:space="preserve">ii. </w:t>
      </w:r>
      <w:r w:rsidR="00A04E29" w:rsidRPr="00AB44B7">
        <w:rPr>
          <w:b/>
          <w:bCs/>
          <w:caps/>
          <w:kern w:val="24"/>
          <w:lang w:val="lt-LT"/>
        </w:rPr>
        <w:t>STEBĖSENOS PASKIRTIS IR UŽDAVINIAI</w:t>
      </w:r>
    </w:p>
    <w:p w14:paraId="098DC235" w14:textId="66E65AB9" w:rsidR="00B536A4" w:rsidRPr="00AC48BB" w:rsidRDefault="00B536A4" w:rsidP="00030B84">
      <w:pPr>
        <w:pStyle w:val="bodytext"/>
        <w:tabs>
          <w:tab w:val="left" w:pos="1260"/>
        </w:tabs>
        <w:spacing w:before="0" w:beforeAutospacing="0" w:after="0" w:afterAutospacing="0"/>
        <w:ind w:firstLine="709"/>
        <w:jc w:val="both"/>
        <w:rPr>
          <w:color w:val="000000"/>
          <w:lang w:val="lt-LT" w:eastAsia="lt-LT"/>
        </w:rPr>
      </w:pPr>
    </w:p>
    <w:p w14:paraId="589D446F" w14:textId="635D9258" w:rsidR="00B536A4" w:rsidRPr="00AB44B7" w:rsidRDefault="00B536A4" w:rsidP="00030B84">
      <w:pPr>
        <w:spacing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bookmarkStart w:id="5" w:name="part_ab40c2f6695c40ecbc365d64d7f8bbae"/>
      <w:bookmarkEnd w:id="5"/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4. </w:t>
      </w:r>
      <w:r w:rsidRPr="00AB44B7">
        <w:rPr>
          <w:rFonts w:ascii="Times New Roman" w:hAnsi="Times New Roman"/>
          <w:kern w:val="24"/>
          <w:sz w:val="24"/>
          <w:szCs w:val="24"/>
        </w:rPr>
        <w:t xml:space="preserve">Stebėsenos paskirtis – atlikti </w:t>
      </w:r>
      <w:r w:rsidR="00AC48BB">
        <w:rPr>
          <w:rFonts w:ascii="Times New Roman" w:hAnsi="Times New Roman"/>
          <w:kern w:val="24"/>
          <w:sz w:val="24"/>
          <w:szCs w:val="24"/>
        </w:rPr>
        <w:t xml:space="preserve">Šakių rajono </w:t>
      </w:r>
      <w:r w:rsidR="009E27F0" w:rsidRPr="009E27F0">
        <w:rPr>
          <w:rFonts w:ascii="Times New Roman" w:hAnsi="Times New Roman"/>
          <w:kern w:val="24"/>
          <w:sz w:val="24"/>
          <w:szCs w:val="24"/>
        </w:rPr>
        <w:t>savivaldybės neformaliojo vaikų švietimo (toliau – NVŠ)</w:t>
      </w:r>
      <w:r w:rsidR="00C25D11" w:rsidRPr="00AB44B7">
        <w:rPr>
          <w:rFonts w:ascii="Times New Roman" w:hAnsi="Times New Roman"/>
          <w:kern w:val="24"/>
          <w:sz w:val="24"/>
          <w:szCs w:val="24"/>
        </w:rPr>
        <w:t xml:space="preserve"> programų</w:t>
      </w:r>
      <w:r w:rsidRPr="00AB44B7">
        <w:rPr>
          <w:rFonts w:ascii="Times New Roman" w:hAnsi="Times New Roman"/>
          <w:kern w:val="24"/>
          <w:sz w:val="24"/>
          <w:szCs w:val="24"/>
        </w:rPr>
        <w:t xml:space="preserve"> stebėseną ir (į)vertinti jų įgyvendinimo kokybę</w:t>
      </w:r>
      <w:r w:rsidR="005E1D2D" w:rsidRPr="00AB44B7">
        <w:rPr>
          <w:rFonts w:ascii="Times New Roman" w:hAnsi="Times New Roman"/>
          <w:kern w:val="24"/>
          <w:sz w:val="24"/>
          <w:szCs w:val="24"/>
        </w:rPr>
        <w:t>, siekiant gerinti NVŠ teikėjų</w:t>
      </w:r>
      <w:r w:rsidR="00C25D11" w:rsidRPr="00AB44B7">
        <w:rPr>
          <w:rFonts w:ascii="Times New Roman" w:hAnsi="Times New Roman"/>
          <w:kern w:val="24"/>
          <w:sz w:val="24"/>
          <w:szCs w:val="24"/>
        </w:rPr>
        <w:t xml:space="preserve"> </w:t>
      </w:r>
      <w:r w:rsidR="00E869DF" w:rsidRPr="00AB44B7">
        <w:rPr>
          <w:rFonts w:ascii="Times New Roman" w:hAnsi="Times New Roman"/>
          <w:kern w:val="24"/>
          <w:sz w:val="24"/>
          <w:szCs w:val="24"/>
        </w:rPr>
        <w:t>ugdymo</w:t>
      </w:r>
      <w:r w:rsidR="005E1D2D" w:rsidRPr="00AB44B7">
        <w:rPr>
          <w:rFonts w:ascii="Times New Roman" w:hAnsi="Times New Roman"/>
          <w:kern w:val="24"/>
          <w:sz w:val="24"/>
          <w:szCs w:val="24"/>
        </w:rPr>
        <w:t xml:space="preserve"> pasla</w:t>
      </w:r>
      <w:r w:rsidR="00E869DF" w:rsidRPr="00AB44B7">
        <w:rPr>
          <w:rFonts w:ascii="Times New Roman" w:hAnsi="Times New Roman"/>
          <w:kern w:val="24"/>
          <w:sz w:val="24"/>
          <w:szCs w:val="24"/>
        </w:rPr>
        <w:t>u</w:t>
      </w:r>
      <w:r w:rsidR="005E1D2D" w:rsidRPr="00AB44B7">
        <w:rPr>
          <w:rFonts w:ascii="Times New Roman" w:hAnsi="Times New Roman"/>
          <w:kern w:val="24"/>
          <w:sz w:val="24"/>
          <w:szCs w:val="24"/>
        </w:rPr>
        <w:t>gas.</w:t>
      </w:r>
    </w:p>
    <w:p w14:paraId="1E603429" w14:textId="43FABC2A" w:rsidR="00B536A4" w:rsidRPr="00AB44B7" w:rsidRDefault="008B778C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5. 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Stebėsenos uždaviniai:</w:t>
      </w:r>
      <w:r w:rsidR="009E27F0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</w:t>
      </w:r>
    </w:p>
    <w:p w14:paraId="6BBDD89E" w14:textId="6E26BF21" w:rsidR="00B536A4" w:rsidRPr="00AB44B7" w:rsidRDefault="008B778C" w:rsidP="00030B8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bookmarkStart w:id="6" w:name="part_62d583e45bdb41efa7ffa239c3d92675"/>
      <w:bookmarkEnd w:id="6"/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5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.1. 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steb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ėti, analizuoti ir vertinti su NVŠ p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rogramų įgy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vendinimu susijusius duomenis, NVŠ p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rogramų įgyvendinimą ir jų </w:t>
      </w:r>
      <w:r w:rsidR="004C1567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atitiktį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akredituotai NVŠ p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rogramai ir kitiems </w:t>
      </w:r>
      <w:r w:rsidR="00C671E5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n</w:t>
      </w:r>
      <w:r w:rsidR="00BB5E38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eformal</w:t>
      </w:r>
      <w:r w:rsidR="00C671E5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ų</w:t>
      </w:r>
      <w:r w:rsidR="00BB5E38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jį ugdymą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reglamentuojantiems dokumentams;</w:t>
      </w:r>
    </w:p>
    <w:p w14:paraId="28DEB049" w14:textId="6564CC98" w:rsidR="00B07175" w:rsidRPr="00AB44B7" w:rsidRDefault="008B778C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bookmarkStart w:id="7" w:name="part_2d94959499ec4a608b07fb3d973f7493"/>
      <w:bookmarkEnd w:id="7"/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5</w:t>
      </w:r>
      <w:r w:rsidR="00B536A4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.2. teikti metodinę ir informacinę švietimo pagalbą </w:t>
      </w:r>
      <w:r w:rsidR="00C25D11"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Teikėjams;</w:t>
      </w:r>
    </w:p>
    <w:p w14:paraId="7B28DC93" w14:textId="39B3C8BB" w:rsidR="00B07175" w:rsidRPr="00AB44B7" w:rsidRDefault="00B07175" w:rsidP="00030B84">
      <w:pPr>
        <w:spacing w:after="0" w:line="240" w:lineRule="auto"/>
        <w:ind w:firstLine="709"/>
        <w:jc w:val="both"/>
        <w:rPr>
          <w:rFonts w:ascii="Times New Roman" w:hAnsi="Times New Roman"/>
          <w:kern w:val="24"/>
          <w:sz w:val="24"/>
          <w:szCs w:val="24"/>
        </w:rPr>
      </w:pPr>
      <w:r w:rsidRPr="00AB44B7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5.3. </w:t>
      </w:r>
      <w:r w:rsidRPr="00AB44B7">
        <w:rPr>
          <w:rFonts w:ascii="Times New Roman" w:hAnsi="Times New Roman"/>
          <w:kern w:val="24"/>
          <w:sz w:val="24"/>
          <w:szCs w:val="24"/>
        </w:rPr>
        <w:t xml:space="preserve">pateikti suinteresuotoms šalims </w:t>
      </w:r>
      <w:r w:rsidR="00C25D11" w:rsidRPr="00AB44B7">
        <w:rPr>
          <w:rFonts w:ascii="Times New Roman" w:hAnsi="Times New Roman"/>
          <w:kern w:val="24"/>
          <w:sz w:val="24"/>
          <w:szCs w:val="24"/>
        </w:rPr>
        <w:t xml:space="preserve">apibendrintą </w:t>
      </w:r>
      <w:r w:rsidRPr="00AB44B7">
        <w:rPr>
          <w:rFonts w:ascii="Times New Roman" w:hAnsi="Times New Roman"/>
          <w:kern w:val="24"/>
          <w:sz w:val="24"/>
          <w:szCs w:val="24"/>
        </w:rPr>
        <w:t>informaciją apie NVŠ programų įgyvendinimo kokybę.</w:t>
      </w:r>
    </w:p>
    <w:p w14:paraId="16C2D2FC" w14:textId="77777777" w:rsidR="008B778C" w:rsidRPr="00AB44B7" w:rsidRDefault="008B778C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bookmarkStart w:id="8" w:name="part_996cc997bc2943ab8cf0fa0e0ac6ba55"/>
      <w:bookmarkEnd w:id="8"/>
    </w:p>
    <w:p w14:paraId="094928BA" w14:textId="157E75E8" w:rsidR="008B778C" w:rsidRPr="00AB44B7" w:rsidRDefault="006F071B" w:rsidP="00030B84">
      <w:pPr>
        <w:pStyle w:val="Pagrindiniotekstotrauka"/>
        <w:suppressAutoHyphens w:val="0"/>
        <w:spacing w:after="0"/>
        <w:ind w:left="0" w:firstLine="709"/>
        <w:jc w:val="center"/>
        <w:rPr>
          <w:b/>
          <w:bCs/>
          <w:caps/>
          <w:kern w:val="24"/>
        </w:rPr>
      </w:pPr>
      <w:r w:rsidRPr="00AB44B7">
        <w:rPr>
          <w:b/>
          <w:color w:val="000000"/>
          <w:lang w:eastAsia="lt-LT"/>
        </w:rPr>
        <w:t xml:space="preserve">III. </w:t>
      </w:r>
      <w:r w:rsidR="008B778C" w:rsidRPr="00AB44B7">
        <w:rPr>
          <w:b/>
          <w:bCs/>
          <w:caps/>
          <w:kern w:val="24"/>
        </w:rPr>
        <w:t>STEBĖSENOS ORGANIZAVIMAS IR VYKDYMAS</w:t>
      </w:r>
    </w:p>
    <w:p w14:paraId="4B24D960" w14:textId="77777777" w:rsidR="008B778C" w:rsidRPr="00AB44B7" w:rsidRDefault="008B778C" w:rsidP="00030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</w:p>
    <w:p w14:paraId="475335E0" w14:textId="36A446CC" w:rsidR="00283305" w:rsidRPr="00AB44B7" w:rsidRDefault="00A478C2" w:rsidP="00AC48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6.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NVŠ programos įgyvendinimas stebimas:</w:t>
      </w:r>
    </w:p>
    <w:p w14:paraId="19626D08" w14:textId="2013B510" w:rsidR="00A60588" w:rsidRPr="00AB44B7" w:rsidRDefault="00973D3D" w:rsidP="00AC48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6.</w:t>
      </w:r>
      <w:r w:rsidR="00AC48BB">
        <w:rPr>
          <w:rFonts w:ascii="Times New Roman" w:hAnsi="Times New Roman"/>
          <w:sz w:val="24"/>
          <w:szCs w:val="24"/>
          <w:lang w:eastAsia="lt-LT"/>
        </w:rPr>
        <w:t>1</w:t>
      </w:r>
      <w:r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atsitiktinai pasirinkus</w:t>
      </w:r>
      <w:r w:rsidR="00A478C2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AC48BB">
        <w:rPr>
          <w:rFonts w:ascii="Times New Roman" w:hAnsi="Times New Roman"/>
          <w:sz w:val="24"/>
          <w:szCs w:val="24"/>
          <w:lang w:eastAsia="lt-LT"/>
        </w:rPr>
        <w:t>programos teikėją;</w:t>
      </w:r>
    </w:p>
    <w:p w14:paraId="5A7452B1" w14:textId="781E6F9E" w:rsidR="00283305" w:rsidRDefault="00C3151C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6.</w:t>
      </w:r>
      <w:r w:rsidR="00AC48BB">
        <w:rPr>
          <w:rFonts w:ascii="Times New Roman" w:hAnsi="Times New Roman"/>
          <w:sz w:val="24"/>
          <w:szCs w:val="24"/>
          <w:lang w:eastAsia="lt-LT"/>
        </w:rPr>
        <w:t>2</w:t>
      </w:r>
      <w:r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gavus neigiamų atsiliepimų apie NVŠ teikėją ar NVŠ programą</w:t>
      </w:r>
      <w:r w:rsidR="00AF34BE">
        <w:rPr>
          <w:rFonts w:ascii="Times New Roman" w:hAnsi="Times New Roman"/>
          <w:sz w:val="24"/>
          <w:szCs w:val="24"/>
          <w:lang w:eastAsia="lt-LT"/>
        </w:rPr>
        <w:t>;</w:t>
      </w:r>
    </w:p>
    <w:p w14:paraId="436E003C" w14:textId="50F1170D" w:rsidR="005D0F62" w:rsidRDefault="00C3151C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6.</w:t>
      </w:r>
      <w:r w:rsidR="00AC48BB">
        <w:rPr>
          <w:rFonts w:ascii="Times New Roman" w:hAnsi="Times New Roman"/>
          <w:sz w:val="24"/>
          <w:szCs w:val="24"/>
          <w:lang w:eastAsia="lt-LT"/>
        </w:rPr>
        <w:t>3</w:t>
      </w:r>
      <w:r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="006505FD">
        <w:rPr>
          <w:rFonts w:ascii="Times New Roman" w:hAnsi="Times New Roman"/>
          <w:sz w:val="24"/>
          <w:szCs w:val="24"/>
          <w:lang w:eastAsia="lt-LT"/>
        </w:rPr>
        <w:t xml:space="preserve">NVŠ teikėjui nepateikus </w:t>
      </w:r>
      <w:r w:rsidR="0037375A">
        <w:rPr>
          <w:rFonts w:ascii="Times New Roman" w:hAnsi="Times New Roman"/>
          <w:sz w:val="24"/>
          <w:szCs w:val="24"/>
          <w:lang w:eastAsia="lt-LT"/>
        </w:rPr>
        <w:t>vaiko mokymo</w:t>
      </w:r>
      <w:r w:rsidR="006E4A81">
        <w:rPr>
          <w:rFonts w:ascii="Times New Roman" w:hAnsi="Times New Roman"/>
          <w:sz w:val="24"/>
          <w:szCs w:val="24"/>
          <w:lang w:eastAsia="lt-LT"/>
        </w:rPr>
        <w:t xml:space="preserve"> sutarčių</w:t>
      </w:r>
      <w:r w:rsidR="00AD5C5E">
        <w:rPr>
          <w:rFonts w:ascii="Times New Roman" w:hAnsi="Times New Roman"/>
          <w:sz w:val="24"/>
          <w:szCs w:val="24"/>
          <w:lang w:eastAsia="lt-LT"/>
        </w:rPr>
        <w:t>.</w:t>
      </w:r>
    </w:p>
    <w:p w14:paraId="78F8A358" w14:textId="0C59F1F7" w:rsidR="00AF34BE" w:rsidRDefault="005763DE" w:rsidP="00AC48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6.</w:t>
      </w:r>
      <w:r w:rsidR="00AC48BB">
        <w:rPr>
          <w:rFonts w:ascii="Times New Roman" w:hAnsi="Times New Roman"/>
          <w:sz w:val="24"/>
          <w:szCs w:val="24"/>
          <w:lang w:eastAsia="lt-LT"/>
        </w:rPr>
        <w:t>4</w:t>
      </w:r>
      <w:r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="00AD5C5E">
        <w:rPr>
          <w:rFonts w:ascii="Times New Roman" w:hAnsi="Times New Roman"/>
          <w:sz w:val="24"/>
          <w:szCs w:val="24"/>
          <w:lang w:eastAsia="lt-LT"/>
        </w:rPr>
        <w:t xml:space="preserve">NVŠ teikėjui </w:t>
      </w:r>
      <w:r w:rsidR="004E547C">
        <w:rPr>
          <w:rFonts w:ascii="Times New Roman" w:hAnsi="Times New Roman"/>
          <w:sz w:val="24"/>
          <w:szCs w:val="24"/>
          <w:lang w:eastAsia="lt-LT"/>
        </w:rPr>
        <w:t>nepateikus biudžeto išlaidų sąmatos vykdymo ataskaitos</w:t>
      </w:r>
      <w:r w:rsidR="00F1680A">
        <w:rPr>
          <w:rFonts w:ascii="Times New Roman" w:hAnsi="Times New Roman"/>
          <w:sz w:val="24"/>
          <w:szCs w:val="24"/>
          <w:lang w:eastAsia="lt-LT"/>
        </w:rPr>
        <w:t>;</w:t>
      </w:r>
    </w:p>
    <w:p w14:paraId="0F1EC942" w14:textId="43AEAFE3" w:rsidR="000F166A" w:rsidRPr="00AB44B7" w:rsidRDefault="000F166A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6.</w:t>
      </w:r>
      <w:r w:rsidR="00AC48BB">
        <w:rPr>
          <w:rFonts w:ascii="Times New Roman" w:hAnsi="Times New Roman"/>
          <w:sz w:val="24"/>
          <w:szCs w:val="24"/>
          <w:lang w:eastAsia="lt-LT"/>
        </w:rPr>
        <w:t>4</w:t>
      </w:r>
      <w:r>
        <w:rPr>
          <w:rFonts w:ascii="Times New Roman" w:hAnsi="Times New Roman"/>
          <w:sz w:val="24"/>
          <w:szCs w:val="24"/>
          <w:lang w:eastAsia="lt-LT"/>
        </w:rPr>
        <w:t xml:space="preserve">. NVŠ teikėjui </w:t>
      </w:r>
      <w:r w:rsidR="0090442F">
        <w:rPr>
          <w:rFonts w:ascii="Times New Roman" w:hAnsi="Times New Roman"/>
          <w:sz w:val="24"/>
          <w:szCs w:val="24"/>
          <w:lang w:eastAsia="lt-LT"/>
        </w:rPr>
        <w:t xml:space="preserve">iki einamojo mėnesio </w:t>
      </w:r>
      <w:r w:rsidR="00C15CC5">
        <w:rPr>
          <w:rFonts w:ascii="Times New Roman" w:hAnsi="Times New Roman"/>
          <w:sz w:val="24"/>
          <w:szCs w:val="24"/>
          <w:lang w:eastAsia="lt-LT"/>
        </w:rPr>
        <w:t>paskutinės darbo dienos</w:t>
      </w:r>
      <w:r>
        <w:rPr>
          <w:rFonts w:ascii="Times New Roman" w:hAnsi="Times New Roman"/>
          <w:sz w:val="24"/>
          <w:szCs w:val="24"/>
          <w:lang w:eastAsia="lt-LT"/>
        </w:rPr>
        <w:t xml:space="preserve"> ne</w:t>
      </w:r>
      <w:r w:rsidR="0090442F">
        <w:rPr>
          <w:rFonts w:ascii="Times New Roman" w:hAnsi="Times New Roman"/>
          <w:sz w:val="24"/>
          <w:szCs w:val="24"/>
          <w:lang w:eastAsia="lt-LT"/>
        </w:rPr>
        <w:t xml:space="preserve">nurodžius </w:t>
      </w:r>
      <w:r w:rsidR="00634724">
        <w:rPr>
          <w:rFonts w:ascii="Times New Roman" w:hAnsi="Times New Roman"/>
          <w:sz w:val="24"/>
          <w:szCs w:val="24"/>
          <w:lang w:eastAsia="lt-LT"/>
        </w:rPr>
        <w:t xml:space="preserve">mokiniams </w:t>
      </w:r>
      <w:r w:rsidR="0090442F">
        <w:rPr>
          <w:rFonts w:ascii="Times New Roman" w:hAnsi="Times New Roman"/>
          <w:sz w:val="24"/>
          <w:szCs w:val="24"/>
          <w:lang w:eastAsia="lt-LT"/>
        </w:rPr>
        <w:t>tik</w:t>
      </w:r>
      <w:r w:rsidR="000D0E4C">
        <w:rPr>
          <w:rFonts w:ascii="Times New Roman" w:hAnsi="Times New Roman"/>
          <w:sz w:val="24"/>
          <w:szCs w:val="24"/>
          <w:lang w:eastAsia="lt-LT"/>
        </w:rPr>
        <w:t>sl</w:t>
      </w:r>
      <w:r w:rsidR="0090442F">
        <w:rPr>
          <w:rFonts w:ascii="Times New Roman" w:hAnsi="Times New Roman"/>
          <w:sz w:val="24"/>
          <w:szCs w:val="24"/>
          <w:lang w:eastAsia="lt-LT"/>
        </w:rPr>
        <w:t>inio finansavimo po</w:t>
      </w:r>
      <w:r w:rsidR="00634724">
        <w:rPr>
          <w:rFonts w:ascii="Times New Roman" w:hAnsi="Times New Roman"/>
          <w:sz w:val="24"/>
          <w:szCs w:val="24"/>
          <w:lang w:eastAsia="lt-LT"/>
        </w:rPr>
        <w:t>žymio</w:t>
      </w:r>
      <w:r w:rsidR="00F1680A">
        <w:rPr>
          <w:rFonts w:ascii="Times New Roman" w:hAnsi="Times New Roman"/>
          <w:sz w:val="24"/>
          <w:szCs w:val="24"/>
          <w:lang w:eastAsia="lt-LT"/>
        </w:rPr>
        <w:t xml:space="preserve"> Mokinių registre.</w:t>
      </w:r>
    </w:p>
    <w:p w14:paraId="3B9533F5" w14:textId="486B55EC" w:rsidR="00283305" w:rsidRPr="00AB44B7" w:rsidRDefault="005763DE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7.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Pasirinktinai </w:t>
      </w:r>
      <w:r w:rsidR="009E27F0">
        <w:rPr>
          <w:rFonts w:ascii="Times New Roman" w:hAnsi="Times New Roman"/>
          <w:sz w:val="24"/>
          <w:szCs w:val="24"/>
          <w:lang w:eastAsia="lt-LT"/>
        </w:rPr>
        <w:t>s</w:t>
      </w:r>
      <w:r w:rsidR="009E27F0" w:rsidRPr="00AB44B7">
        <w:rPr>
          <w:rFonts w:ascii="Times New Roman" w:hAnsi="Times New Roman"/>
          <w:sz w:val="24"/>
          <w:szCs w:val="24"/>
          <w:lang w:eastAsia="lt-LT"/>
        </w:rPr>
        <w:t xml:space="preserve">tebėsena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vykdoma:</w:t>
      </w:r>
    </w:p>
    <w:p w14:paraId="65F707CE" w14:textId="1AD232C9" w:rsidR="00283305" w:rsidRPr="00AB44B7" w:rsidRDefault="005763DE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7.1.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stebint ir vertinant NVŠ programos ugdymo procesą, ugdytojų darbą (</w:t>
      </w:r>
      <w:r w:rsidR="00243B84">
        <w:rPr>
          <w:rFonts w:ascii="Times New Roman" w:hAnsi="Times New Roman"/>
          <w:sz w:val="24"/>
          <w:szCs w:val="24"/>
          <w:lang w:eastAsia="lt-LT"/>
        </w:rPr>
        <w:t>1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 priedas);</w:t>
      </w:r>
    </w:p>
    <w:p w14:paraId="50F366D1" w14:textId="52E1A57D" w:rsidR="00283305" w:rsidRPr="00AB44B7" w:rsidRDefault="007A7AD7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7.2.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analizuojant ir vertinant NVŠ teikėjo pateiktų su NVŠ programos įgyvendinimu susijusių dokumentų duomenis (</w:t>
      </w:r>
      <w:r w:rsidR="00243B84">
        <w:rPr>
          <w:rFonts w:ascii="Times New Roman" w:hAnsi="Times New Roman"/>
          <w:sz w:val="24"/>
          <w:szCs w:val="24"/>
          <w:lang w:eastAsia="lt-LT"/>
        </w:rPr>
        <w:t>2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 priedas);</w:t>
      </w:r>
    </w:p>
    <w:p w14:paraId="24BC38DE" w14:textId="607BB8E7" w:rsidR="00283305" w:rsidRPr="00AB44B7" w:rsidRDefault="007A7AD7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7.3.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renkant ir vertinant mokinių tėvų (globėjų) atsiliepimus apie NVŠ programos įgyvendinimo kokybę (</w:t>
      </w:r>
      <w:r w:rsidR="00243B84">
        <w:rPr>
          <w:rFonts w:ascii="Times New Roman" w:hAnsi="Times New Roman"/>
          <w:sz w:val="24"/>
          <w:szCs w:val="24"/>
          <w:lang w:eastAsia="lt-LT"/>
        </w:rPr>
        <w:t>3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 priedas).  </w:t>
      </w:r>
    </w:p>
    <w:p w14:paraId="63DE676D" w14:textId="4A0F9A80" w:rsidR="00283305" w:rsidRPr="00AB44B7" w:rsidRDefault="007A7AD7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8.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NVŠ programų stebėtojai su NVŠ programos įgyvendinimo stebėsenos rezultatais supažindina NVŠ teikėją raštu.</w:t>
      </w:r>
    </w:p>
    <w:p w14:paraId="6632A513" w14:textId="4AF97FC1" w:rsidR="00283305" w:rsidRPr="00AB44B7" w:rsidRDefault="007A7AD7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9.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NVŠ teikėjas pirmos stebėsenos metu nustatytus pažeidimus turi ištaisyti ne vėliau kaip per 5 darbo dienas. Jei pakartotinės stebėsenos metu jie yra </w:t>
      </w:r>
      <w:r w:rsidR="009E27F0" w:rsidRPr="00AB44B7">
        <w:rPr>
          <w:rFonts w:ascii="Times New Roman" w:hAnsi="Times New Roman"/>
          <w:sz w:val="24"/>
          <w:szCs w:val="24"/>
          <w:lang w:eastAsia="lt-LT"/>
        </w:rPr>
        <w:t>nepašalin</w:t>
      </w:r>
      <w:r w:rsidR="009E27F0">
        <w:rPr>
          <w:rFonts w:ascii="Times New Roman" w:hAnsi="Times New Roman"/>
          <w:sz w:val="24"/>
          <w:szCs w:val="24"/>
          <w:lang w:eastAsia="lt-LT"/>
        </w:rPr>
        <w:t>am</w:t>
      </w:r>
      <w:r w:rsidR="009E27F0" w:rsidRPr="00AB44B7">
        <w:rPr>
          <w:rFonts w:ascii="Times New Roman" w:hAnsi="Times New Roman"/>
          <w:sz w:val="24"/>
          <w:szCs w:val="24"/>
          <w:lang w:eastAsia="lt-LT"/>
        </w:rPr>
        <w:t xml:space="preserve">i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ar </w:t>
      </w:r>
      <w:r w:rsidR="009E27F0" w:rsidRPr="00AB44B7">
        <w:rPr>
          <w:rFonts w:ascii="Times New Roman" w:hAnsi="Times New Roman"/>
          <w:sz w:val="24"/>
          <w:szCs w:val="24"/>
          <w:lang w:eastAsia="lt-LT"/>
        </w:rPr>
        <w:t>pašalin</w:t>
      </w:r>
      <w:r w:rsidR="009E27F0">
        <w:rPr>
          <w:rFonts w:ascii="Times New Roman" w:hAnsi="Times New Roman"/>
          <w:sz w:val="24"/>
          <w:szCs w:val="24"/>
          <w:lang w:eastAsia="lt-LT"/>
        </w:rPr>
        <w:t>am</w:t>
      </w:r>
      <w:r w:rsidR="009E27F0" w:rsidRPr="00AB44B7">
        <w:rPr>
          <w:rFonts w:ascii="Times New Roman" w:hAnsi="Times New Roman"/>
          <w:sz w:val="24"/>
          <w:szCs w:val="24"/>
          <w:lang w:eastAsia="lt-LT"/>
        </w:rPr>
        <w:t xml:space="preserve">i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tik iš dalies,</w:t>
      </w:r>
      <w:r w:rsidR="00E960BF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AC48BB">
        <w:rPr>
          <w:rFonts w:ascii="Times New Roman" w:hAnsi="Times New Roman"/>
          <w:sz w:val="24"/>
          <w:szCs w:val="24"/>
          <w:lang w:eastAsia="lt-LT"/>
        </w:rPr>
        <w:t>Švietimo, kultūros ir sporto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E960BF">
        <w:rPr>
          <w:rFonts w:ascii="Times New Roman" w:hAnsi="Times New Roman"/>
          <w:sz w:val="24"/>
          <w:szCs w:val="24"/>
          <w:lang w:eastAsia="lt-LT"/>
        </w:rPr>
        <w:t>s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kyrius raštu informuoja NVŠ teikėją apie lėšų mokėjimo sustabdymą ir terminą, per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lastRenderedPageBreak/>
        <w:t>kurį padaryti pažeidimai turi būti pašalinti. Lėšų mokėjimas atnaujinamas tik NVŠ tiekėjui pašalinus visus nustatytus pažeidimus.</w:t>
      </w:r>
    </w:p>
    <w:p w14:paraId="3FF3B9FF" w14:textId="415771F3" w:rsidR="00283305" w:rsidRPr="00AB44B7" w:rsidRDefault="007A7AD7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10.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Per nustatytą terminą neįvykdžius nurodytų reikalavimų arba įvykdžius tik iš dalies</w:t>
      </w:r>
      <w:r w:rsidR="001F5612">
        <w:rPr>
          <w:rFonts w:ascii="Times New Roman" w:hAnsi="Times New Roman"/>
          <w:sz w:val="24"/>
          <w:szCs w:val="24"/>
          <w:lang w:eastAsia="lt-LT"/>
        </w:rPr>
        <w:t>,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 apie NVŠ teikėjo pažeidimus informuojama </w:t>
      </w:r>
      <w:r w:rsidR="00E34427" w:rsidRPr="00E34427">
        <w:rPr>
          <w:rFonts w:ascii="Times New Roman" w:hAnsi="Times New Roman"/>
          <w:sz w:val="24"/>
          <w:szCs w:val="24"/>
        </w:rPr>
        <w:t>neformaliojo vaikų švietimo programų atitikties vertinimo komisija</w:t>
      </w:r>
      <w:r w:rsidR="00E34427">
        <w:t xml:space="preserve">. </w:t>
      </w:r>
      <w:r w:rsidR="00E34427">
        <w:rPr>
          <w:rFonts w:ascii="Times New Roman" w:hAnsi="Times New Roman"/>
          <w:sz w:val="24"/>
          <w:szCs w:val="24"/>
          <w:lang w:eastAsia="lt-LT"/>
        </w:rPr>
        <w:t>Komisija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, įvertinusi informaciją, turi teisę siūlyti </w:t>
      </w:r>
      <w:r w:rsidR="00E34427">
        <w:rPr>
          <w:rFonts w:ascii="Times New Roman" w:hAnsi="Times New Roman"/>
          <w:sz w:val="24"/>
          <w:szCs w:val="24"/>
          <w:lang w:eastAsia="lt-LT"/>
        </w:rPr>
        <w:t xml:space="preserve">Šakių rajono </w:t>
      </w:r>
      <w:r w:rsidR="001F5612">
        <w:rPr>
          <w:rFonts w:ascii="Times New Roman" w:hAnsi="Times New Roman"/>
          <w:sz w:val="24"/>
          <w:szCs w:val="24"/>
          <w:lang w:eastAsia="lt-LT"/>
        </w:rPr>
        <w:t>s</w:t>
      </w:r>
      <w:r w:rsidR="001F5612" w:rsidRPr="00AB44B7">
        <w:rPr>
          <w:rFonts w:ascii="Times New Roman" w:hAnsi="Times New Roman"/>
          <w:sz w:val="24"/>
          <w:szCs w:val="24"/>
          <w:lang w:eastAsia="lt-LT"/>
        </w:rPr>
        <w:t xml:space="preserve">avivaldybės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administracijos direktoriui nutraukti </w:t>
      </w:r>
      <w:r w:rsidR="001F5612">
        <w:rPr>
          <w:rFonts w:ascii="Times New Roman" w:hAnsi="Times New Roman"/>
          <w:sz w:val="24"/>
          <w:szCs w:val="24"/>
          <w:lang w:eastAsia="lt-LT"/>
        </w:rPr>
        <w:t>s</w:t>
      </w:r>
      <w:r w:rsidR="001F5612" w:rsidRPr="00AB44B7">
        <w:rPr>
          <w:rFonts w:ascii="Times New Roman" w:hAnsi="Times New Roman"/>
          <w:sz w:val="24"/>
          <w:szCs w:val="24"/>
          <w:lang w:eastAsia="lt-LT"/>
        </w:rPr>
        <w:t xml:space="preserve">utartį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su NVŠ teikėju. </w:t>
      </w:r>
      <w:r w:rsidR="00E34427">
        <w:rPr>
          <w:rFonts w:ascii="Times New Roman" w:hAnsi="Times New Roman"/>
          <w:sz w:val="24"/>
          <w:szCs w:val="24"/>
          <w:lang w:eastAsia="lt-LT"/>
        </w:rPr>
        <w:t xml:space="preserve">Komisijos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sprendimai žymimi posėdžio protokole. Protokolai saugomi Lietuvos Respublikos teisės aktų nustatyta tvarka.</w:t>
      </w:r>
    </w:p>
    <w:p w14:paraId="04333B4A" w14:textId="45F0862C" w:rsidR="00283305" w:rsidRPr="00AB44B7" w:rsidRDefault="007A7AD7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11. </w:t>
      </w:r>
      <w:r w:rsidR="00E34427">
        <w:rPr>
          <w:rFonts w:ascii="Times New Roman" w:hAnsi="Times New Roman"/>
          <w:sz w:val="24"/>
          <w:szCs w:val="24"/>
          <w:lang w:eastAsia="lt-LT"/>
        </w:rPr>
        <w:t xml:space="preserve">Šakių rajono </w:t>
      </w:r>
      <w:r w:rsidR="001F5612">
        <w:rPr>
          <w:rFonts w:ascii="Times New Roman" w:hAnsi="Times New Roman"/>
          <w:sz w:val="24"/>
          <w:szCs w:val="24"/>
          <w:lang w:eastAsia="lt-LT"/>
        </w:rPr>
        <w:t>s</w:t>
      </w:r>
      <w:r w:rsidR="001F5612" w:rsidRPr="00AB44B7">
        <w:rPr>
          <w:rFonts w:ascii="Times New Roman" w:hAnsi="Times New Roman"/>
          <w:sz w:val="24"/>
          <w:szCs w:val="24"/>
          <w:lang w:eastAsia="lt-LT"/>
        </w:rPr>
        <w:t xml:space="preserve">avivaldybės 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>administracijos direktorius, atsižvelgdamas į</w:t>
      </w:r>
      <w:r w:rsidR="00E34427">
        <w:rPr>
          <w:rFonts w:ascii="Times New Roman" w:hAnsi="Times New Roman"/>
          <w:sz w:val="24"/>
          <w:szCs w:val="24"/>
          <w:lang w:eastAsia="lt-LT"/>
        </w:rPr>
        <w:t xml:space="preserve"> komisijos</w:t>
      </w:r>
      <w:r w:rsidR="00283305" w:rsidRPr="00AB44B7">
        <w:rPr>
          <w:rFonts w:ascii="Times New Roman" w:hAnsi="Times New Roman"/>
          <w:sz w:val="24"/>
          <w:szCs w:val="24"/>
          <w:lang w:eastAsia="lt-LT"/>
        </w:rPr>
        <w:t xml:space="preserve"> siūlymą, priima sprendimą dėl Sutarties nutraukimo. Apie sprendimą NVŠ teikėjas yra informuojamas raštu.</w:t>
      </w:r>
    </w:p>
    <w:p w14:paraId="3C763C95" w14:textId="4AFBA1C9" w:rsidR="00283305" w:rsidRPr="00AB44B7" w:rsidRDefault="006D21AF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283305" w:rsidRPr="00AB44B7">
        <w:rPr>
          <w:rFonts w:ascii="Times New Roman" w:hAnsi="Times New Roman"/>
          <w:sz w:val="24"/>
          <w:szCs w:val="24"/>
        </w:rPr>
        <w:t>Skundai dėl NVŠ programų įgyvendinimo nagrinėjami Lietuvos Respublikos teisės aktų nustatyta tvarka.</w:t>
      </w:r>
    </w:p>
    <w:p w14:paraId="13E69FDA" w14:textId="77777777" w:rsidR="00283305" w:rsidRPr="00AB44B7" w:rsidRDefault="00283305" w:rsidP="00030B84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CC23541" w14:textId="150A4943" w:rsidR="00A545A0" w:rsidRPr="00AB44B7" w:rsidRDefault="006F071B" w:rsidP="00030B84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B44B7">
        <w:rPr>
          <w:rFonts w:ascii="Times New Roman" w:hAnsi="Times New Roman"/>
          <w:b/>
          <w:sz w:val="24"/>
          <w:szCs w:val="24"/>
        </w:rPr>
        <w:t>IV. STEBĖTOJŲ TEISĖS, PAREIGOS IR ATSAKOMYBĖ</w:t>
      </w:r>
    </w:p>
    <w:p w14:paraId="46A94E0E" w14:textId="68244A32" w:rsidR="008F466F" w:rsidRPr="00AB44B7" w:rsidRDefault="008F466F" w:rsidP="00030B84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40A8D019" w14:textId="0BF0420B" w:rsidR="008F466F" w:rsidRPr="00AB44B7" w:rsidRDefault="006D21AF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8F466F" w:rsidRPr="00AB44B7">
        <w:rPr>
          <w:rFonts w:ascii="Times New Roman" w:hAnsi="Times New Roman"/>
          <w:sz w:val="24"/>
          <w:szCs w:val="24"/>
        </w:rPr>
        <w:t>NVŠ programų stebėtojai, vykdydami savo funkcijas:</w:t>
      </w:r>
    </w:p>
    <w:p w14:paraId="274423AE" w14:textId="59CF8C0C" w:rsidR="008F466F" w:rsidRPr="00AB44B7" w:rsidRDefault="006D21AF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13.1. </w:t>
      </w:r>
      <w:r w:rsidR="008F466F" w:rsidRPr="00AB44B7">
        <w:rPr>
          <w:rFonts w:ascii="Times New Roman" w:hAnsi="Times New Roman"/>
          <w:sz w:val="24"/>
          <w:szCs w:val="24"/>
        </w:rPr>
        <w:t>turi vadovautis konfidencialumo, etiškumo, teisingumo ir geranoriškumo principais;</w:t>
      </w:r>
    </w:p>
    <w:p w14:paraId="7C198075" w14:textId="74E21937" w:rsidR="008F466F" w:rsidRPr="00AB44B7" w:rsidRDefault="002F0883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13.2. </w:t>
      </w:r>
      <w:r w:rsidR="008F466F" w:rsidRPr="00AB44B7">
        <w:rPr>
          <w:rFonts w:ascii="Times New Roman" w:hAnsi="Times New Roman"/>
          <w:sz w:val="24"/>
          <w:szCs w:val="24"/>
        </w:rPr>
        <w:t xml:space="preserve">priimdami sprendimus, atsakingai rinkti informaciją iš kelių šaltinių; </w:t>
      </w:r>
    </w:p>
    <w:p w14:paraId="7961F5D2" w14:textId="7CFA925A" w:rsidR="008F466F" w:rsidRPr="00AB44B7" w:rsidRDefault="002F0883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13.3. </w:t>
      </w:r>
      <w:r w:rsidR="008F466F" w:rsidRPr="00AB44B7">
        <w:rPr>
          <w:rFonts w:ascii="Times New Roman" w:hAnsi="Times New Roman"/>
          <w:sz w:val="24"/>
          <w:szCs w:val="24"/>
        </w:rPr>
        <w:t>stebėseną vykdyti netrikdydami NVŠ teikėjo tiesioginio darbo arba ugdymo proceso;</w:t>
      </w:r>
    </w:p>
    <w:p w14:paraId="55E32FB6" w14:textId="78117A21" w:rsidR="00F00FD2" w:rsidRPr="00AB44B7" w:rsidRDefault="002F0883" w:rsidP="00030B84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13.3. </w:t>
      </w:r>
      <w:r w:rsidR="008F466F" w:rsidRPr="00AB44B7">
        <w:rPr>
          <w:rFonts w:ascii="Times New Roman" w:hAnsi="Times New Roman"/>
          <w:sz w:val="24"/>
          <w:szCs w:val="24"/>
        </w:rPr>
        <w:t>neviešinti stebėsenos metu gautos informacijos tiek, kiek to nereikalauja situacijos sprendimas.</w:t>
      </w:r>
    </w:p>
    <w:p w14:paraId="28CBF04A" w14:textId="77DA0B5C" w:rsidR="0075742F" w:rsidRPr="00AB44B7" w:rsidRDefault="006F071B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</w:t>
      </w:r>
      <w:r w:rsidR="00A50BF5" w:rsidRPr="00AB44B7">
        <w:rPr>
          <w:rFonts w:ascii="Times New Roman" w:hAnsi="Times New Roman"/>
          <w:sz w:val="24"/>
          <w:szCs w:val="24"/>
        </w:rPr>
        <w:t>4</w:t>
      </w:r>
      <w:r w:rsidR="0075742F" w:rsidRPr="00AB44B7">
        <w:rPr>
          <w:rFonts w:ascii="Times New Roman" w:hAnsi="Times New Roman"/>
          <w:sz w:val="24"/>
          <w:szCs w:val="24"/>
        </w:rPr>
        <w:t>. NVŠ programų stebėtojai, vykdydami savo funkcijas, turi teisę:</w:t>
      </w:r>
    </w:p>
    <w:p w14:paraId="28CBF04B" w14:textId="35A5EF3E" w:rsidR="0075742F" w:rsidRPr="00AB44B7" w:rsidRDefault="00A50BF5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14</w:t>
      </w:r>
      <w:r w:rsidR="0075742F" w:rsidRPr="00AB44B7">
        <w:rPr>
          <w:rFonts w:ascii="Times New Roman" w:hAnsi="Times New Roman"/>
          <w:sz w:val="24"/>
          <w:szCs w:val="24"/>
        </w:rPr>
        <w:t>.1. pagal savo kompetenciją konsultuoti NVŠ programą įgyvendinančius asmenis;</w:t>
      </w:r>
    </w:p>
    <w:p w14:paraId="28CBF04C" w14:textId="2E3967F4" w:rsidR="0075742F" w:rsidRPr="00AB44B7" w:rsidRDefault="006F071B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</w:t>
      </w:r>
      <w:r w:rsidR="00A50BF5" w:rsidRPr="00AB44B7">
        <w:rPr>
          <w:rFonts w:ascii="Times New Roman" w:hAnsi="Times New Roman"/>
          <w:sz w:val="24"/>
          <w:szCs w:val="24"/>
        </w:rPr>
        <w:t>4</w:t>
      </w:r>
      <w:r w:rsidR="0075742F" w:rsidRPr="00AB44B7">
        <w:rPr>
          <w:rFonts w:ascii="Times New Roman" w:hAnsi="Times New Roman"/>
          <w:sz w:val="24"/>
          <w:szCs w:val="24"/>
        </w:rPr>
        <w:t>.2. lankytis NVŠ programos įgyvendinimo vietose, stebėti ugdymo procesą, ugdytojų darbą;</w:t>
      </w:r>
    </w:p>
    <w:p w14:paraId="28CBF04D" w14:textId="524596E5" w:rsidR="0075742F" w:rsidRPr="00AB44B7" w:rsidRDefault="00A50BF5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14</w:t>
      </w:r>
      <w:r w:rsidR="0075742F" w:rsidRPr="00AB44B7">
        <w:rPr>
          <w:rFonts w:ascii="Times New Roman" w:hAnsi="Times New Roman"/>
          <w:sz w:val="24"/>
          <w:szCs w:val="24"/>
        </w:rPr>
        <w:t>.3. daryti išvadas, teikti rekomendacijas;</w:t>
      </w:r>
    </w:p>
    <w:p w14:paraId="28CBF04E" w14:textId="4A463040" w:rsidR="0075742F" w:rsidRPr="00AB44B7" w:rsidRDefault="00200E18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</w:t>
      </w:r>
      <w:r w:rsidR="00A50BF5" w:rsidRPr="00AB44B7">
        <w:rPr>
          <w:rFonts w:ascii="Times New Roman" w:hAnsi="Times New Roman"/>
          <w:sz w:val="24"/>
          <w:szCs w:val="24"/>
        </w:rPr>
        <w:t>4</w:t>
      </w:r>
      <w:r w:rsidR="00C13E56" w:rsidRPr="00AB44B7">
        <w:rPr>
          <w:rFonts w:ascii="Times New Roman" w:hAnsi="Times New Roman"/>
          <w:sz w:val="24"/>
          <w:szCs w:val="24"/>
        </w:rPr>
        <w:t xml:space="preserve">.4. siūlyti </w:t>
      </w:r>
      <w:r w:rsidR="001F5612">
        <w:rPr>
          <w:rFonts w:ascii="Times New Roman" w:hAnsi="Times New Roman"/>
          <w:sz w:val="24"/>
          <w:szCs w:val="24"/>
        </w:rPr>
        <w:t>NVŠ t</w:t>
      </w:r>
      <w:r w:rsidR="001F5612" w:rsidRPr="00AB44B7">
        <w:rPr>
          <w:rFonts w:ascii="Times New Roman" w:hAnsi="Times New Roman"/>
          <w:sz w:val="24"/>
          <w:szCs w:val="24"/>
        </w:rPr>
        <w:t xml:space="preserve">eikėjams </w:t>
      </w:r>
      <w:r w:rsidR="0075742F" w:rsidRPr="00AB44B7">
        <w:rPr>
          <w:rFonts w:ascii="Times New Roman" w:hAnsi="Times New Roman"/>
          <w:sz w:val="24"/>
          <w:szCs w:val="24"/>
        </w:rPr>
        <w:t>galimus probleminių klausimų sprendimų būdus.</w:t>
      </w:r>
    </w:p>
    <w:p w14:paraId="28CBF04F" w14:textId="01B5ED3B" w:rsidR="0075742F" w:rsidRDefault="00200E18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</w:t>
      </w:r>
      <w:r w:rsidR="00D76E84">
        <w:rPr>
          <w:rFonts w:ascii="Times New Roman" w:hAnsi="Times New Roman"/>
          <w:sz w:val="24"/>
          <w:szCs w:val="24"/>
        </w:rPr>
        <w:t>4</w:t>
      </w:r>
      <w:r w:rsidR="002B2020" w:rsidRPr="00AB44B7">
        <w:rPr>
          <w:rFonts w:ascii="Times New Roman" w:hAnsi="Times New Roman"/>
          <w:sz w:val="24"/>
          <w:szCs w:val="24"/>
        </w:rPr>
        <w:t xml:space="preserve">.5. </w:t>
      </w:r>
      <w:r w:rsidR="00D74EB6" w:rsidRPr="00AB44B7">
        <w:rPr>
          <w:rFonts w:ascii="Times New Roman" w:hAnsi="Times New Roman"/>
          <w:sz w:val="24"/>
          <w:szCs w:val="24"/>
        </w:rPr>
        <w:t>s</w:t>
      </w:r>
      <w:r w:rsidR="0075742F" w:rsidRPr="00AB44B7">
        <w:rPr>
          <w:rFonts w:ascii="Times New Roman" w:hAnsi="Times New Roman"/>
          <w:sz w:val="24"/>
          <w:szCs w:val="24"/>
        </w:rPr>
        <w:t>tebėseną</w:t>
      </w:r>
      <w:r w:rsidR="004762AA" w:rsidRPr="00AB44B7">
        <w:rPr>
          <w:rFonts w:ascii="Times New Roman" w:hAnsi="Times New Roman"/>
          <w:sz w:val="24"/>
          <w:szCs w:val="24"/>
        </w:rPr>
        <w:t xml:space="preserve"> vykdyti </w:t>
      </w:r>
      <w:r w:rsidR="0075742F" w:rsidRPr="00AB44B7">
        <w:rPr>
          <w:rFonts w:ascii="Times New Roman" w:hAnsi="Times New Roman"/>
          <w:sz w:val="24"/>
          <w:szCs w:val="24"/>
        </w:rPr>
        <w:t xml:space="preserve">siekiant kiek įmanoma tobulinti </w:t>
      </w:r>
      <w:r w:rsidR="001F5612">
        <w:rPr>
          <w:rFonts w:ascii="Times New Roman" w:hAnsi="Times New Roman"/>
          <w:sz w:val="24"/>
          <w:szCs w:val="24"/>
        </w:rPr>
        <w:t>NVŠ t</w:t>
      </w:r>
      <w:r w:rsidR="00D74EB6" w:rsidRPr="00AB44B7">
        <w:rPr>
          <w:rFonts w:ascii="Times New Roman" w:hAnsi="Times New Roman"/>
          <w:sz w:val="24"/>
          <w:szCs w:val="24"/>
        </w:rPr>
        <w:t>eikėjų</w:t>
      </w:r>
      <w:r w:rsidR="0075742F" w:rsidRPr="00AB44B7">
        <w:rPr>
          <w:rFonts w:ascii="Times New Roman" w:hAnsi="Times New Roman"/>
          <w:sz w:val="24"/>
          <w:szCs w:val="24"/>
        </w:rPr>
        <w:t xml:space="preserve"> įgyvendinamų NVŠ programų kokybę.</w:t>
      </w:r>
    </w:p>
    <w:p w14:paraId="6FF5681B" w14:textId="3B5AAC14" w:rsidR="00D76E84" w:rsidRPr="00AB44B7" w:rsidRDefault="00D76E84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14.6. </w:t>
      </w:r>
      <w:r w:rsidRPr="00AB44B7">
        <w:rPr>
          <w:rFonts w:ascii="Times New Roman" w:hAnsi="Times New Roman"/>
          <w:sz w:val="24"/>
          <w:szCs w:val="24"/>
        </w:rPr>
        <w:t xml:space="preserve">iškilus sudėtingai situacijai, tirti ją atsakingai, </w:t>
      </w:r>
      <w:r w:rsidR="001F5612" w:rsidRPr="00AB44B7">
        <w:rPr>
          <w:rFonts w:ascii="Times New Roman" w:hAnsi="Times New Roman"/>
          <w:sz w:val="24"/>
          <w:szCs w:val="24"/>
        </w:rPr>
        <w:t>r</w:t>
      </w:r>
      <w:r w:rsidR="001F5612">
        <w:rPr>
          <w:rFonts w:ascii="Times New Roman" w:hAnsi="Times New Roman"/>
          <w:sz w:val="24"/>
          <w:szCs w:val="24"/>
        </w:rPr>
        <w:t>i</w:t>
      </w:r>
      <w:r w:rsidR="001F5612" w:rsidRPr="00AB44B7">
        <w:rPr>
          <w:rFonts w:ascii="Times New Roman" w:hAnsi="Times New Roman"/>
          <w:sz w:val="24"/>
          <w:szCs w:val="24"/>
        </w:rPr>
        <w:t>nk</w:t>
      </w:r>
      <w:r w:rsidR="001F5612">
        <w:rPr>
          <w:rFonts w:ascii="Times New Roman" w:hAnsi="Times New Roman"/>
          <w:sz w:val="24"/>
          <w:szCs w:val="24"/>
        </w:rPr>
        <w:t>dami</w:t>
      </w:r>
      <w:r w:rsidR="001F5612" w:rsidRPr="00AB44B7">
        <w:rPr>
          <w:rFonts w:ascii="Times New Roman" w:hAnsi="Times New Roman"/>
          <w:sz w:val="24"/>
          <w:szCs w:val="24"/>
        </w:rPr>
        <w:t xml:space="preserve"> </w:t>
      </w:r>
      <w:r w:rsidRPr="00AB44B7">
        <w:rPr>
          <w:rFonts w:ascii="Times New Roman" w:hAnsi="Times New Roman"/>
          <w:sz w:val="24"/>
          <w:szCs w:val="24"/>
        </w:rPr>
        <w:t>informaciją iš kelių patikimų šaltinių</w:t>
      </w:r>
      <w:r>
        <w:rPr>
          <w:rFonts w:ascii="Times New Roman" w:hAnsi="Times New Roman"/>
          <w:sz w:val="24"/>
          <w:szCs w:val="24"/>
        </w:rPr>
        <w:t>.</w:t>
      </w:r>
    </w:p>
    <w:p w14:paraId="28CBF051" w14:textId="246AB1B6" w:rsidR="00434ED9" w:rsidRPr="00AB44B7" w:rsidRDefault="00434ED9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311C3B0D" w14:textId="0F15022A" w:rsidR="006F071B" w:rsidRPr="00AB44B7" w:rsidRDefault="00D74EB6" w:rsidP="00030B84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B44B7">
        <w:rPr>
          <w:rFonts w:ascii="Times New Roman" w:hAnsi="Times New Roman"/>
          <w:b/>
          <w:sz w:val="24"/>
          <w:szCs w:val="24"/>
        </w:rPr>
        <w:t xml:space="preserve">V. </w:t>
      </w:r>
      <w:r w:rsidR="006F071B" w:rsidRPr="00AB44B7">
        <w:rPr>
          <w:rFonts w:ascii="Times New Roman" w:hAnsi="Times New Roman"/>
          <w:b/>
          <w:sz w:val="24"/>
          <w:szCs w:val="24"/>
        </w:rPr>
        <w:t>BAIGIAMOSIOS NUOSTATOS</w:t>
      </w:r>
    </w:p>
    <w:p w14:paraId="093406A6" w14:textId="77777777" w:rsidR="006F071B" w:rsidRPr="00AB44B7" w:rsidRDefault="006F071B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447205B" w14:textId="17D28E54" w:rsidR="00A545A0" w:rsidRPr="00AB44B7" w:rsidRDefault="00A50BF5" w:rsidP="00030B8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44B7">
        <w:rPr>
          <w:rFonts w:ascii="Times New Roman" w:hAnsi="Times New Roman"/>
          <w:sz w:val="24"/>
          <w:szCs w:val="24"/>
        </w:rPr>
        <w:t>1</w:t>
      </w:r>
      <w:r w:rsidR="000B2284">
        <w:rPr>
          <w:rFonts w:ascii="Times New Roman" w:hAnsi="Times New Roman"/>
          <w:sz w:val="24"/>
          <w:szCs w:val="24"/>
        </w:rPr>
        <w:t>5</w:t>
      </w:r>
      <w:r w:rsidR="006F071B" w:rsidRPr="00AB44B7">
        <w:rPr>
          <w:rFonts w:ascii="Times New Roman" w:hAnsi="Times New Roman"/>
          <w:sz w:val="24"/>
          <w:szCs w:val="24"/>
        </w:rPr>
        <w:t xml:space="preserve">. </w:t>
      </w:r>
      <w:r w:rsidR="004C1567" w:rsidRPr="00AB44B7">
        <w:rPr>
          <w:rFonts w:ascii="Times New Roman" w:hAnsi="Times New Roman"/>
          <w:sz w:val="24"/>
          <w:szCs w:val="24"/>
        </w:rPr>
        <w:t>Tvarkos</w:t>
      </w:r>
      <w:r w:rsidR="006F071B" w:rsidRPr="00AB44B7">
        <w:rPr>
          <w:rFonts w:ascii="Times New Roman" w:hAnsi="Times New Roman"/>
          <w:sz w:val="24"/>
          <w:szCs w:val="24"/>
        </w:rPr>
        <w:t xml:space="preserve"> aprašas gal</w:t>
      </w:r>
      <w:r w:rsidR="004C1567" w:rsidRPr="00AB44B7">
        <w:rPr>
          <w:rFonts w:ascii="Times New Roman" w:hAnsi="Times New Roman"/>
          <w:sz w:val="24"/>
          <w:szCs w:val="24"/>
        </w:rPr>
        <w:t xml:space="preserve">i būti keičiamas ir pildomas </w:t>
      </w:r>
      <w:r w:rsidR="00E34427">
        <w:rPr>
          <w:rFonts w:ascii="Times New Roman" w:hAnsi="Times New Roman"/>
          <w:sz w:val="24"/>
          <w:szCs w:val="24"/>
        </w:rPr>
        <w:t>Šakių rajono</w:t>
      </w:r>
      <w:r w:rsidR="004C1567" w:rsidRPr="00AB44B7">
        <w:rPr>
          <w:rFonts w:ascii="Times New Roman" w:hAnsi="Times New Roman"/>
          <w:sz w:val="24"/>
          <w:szCs w:val="24"/>
        </w:rPr>
        <w:t xml:space="preserve"> s</w:t>
      </w:r>
      <w:r w:rsidR="006F071B" w:rsidRPr="00AB44B7">
        <w:rPr>
          <w:rFonts w:ascii="Times New Roman" w:hAnsi="Times New Roman"/>
          <w:sz w:val="24"/>
          <w:szCs w:val="24"/>
        </w:rPr>
        <w:t>avivaldybės administracijos direktoriaus įsakymu.</w:t>
      </w:r>
    </w:p>
    <w:p w14:paraId="429BAFD6" w14:textId="77777777" w:rsidR="000A5C53" w:rsidRPr="00AB44B7" w:rsidRDefault="000A5C53" w:rsidP="00030B84">
      <w:pPr>
        <w:spacing w:line="240" w:lineRule="auto"/>
        <w:ind w:right="-581" w:firstLine="709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8CBF05B" w14:textId="2E8B438A" w:rsidR="00334413" w:rsidRDefault="002E3329" w:rsidP="00030B84">
      <w:pPr>
        <w:spacing w:line="240" w:lineRule="auto"/>
        <w:ind w:right="-581"/>
        <w:jc w:val="center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__________________________</w:t>
      </w:r>
      <w:r w:rsidR="003957F1" w:rsidRPr="00AB44B7">
        <w:rPr>
          <w:rFonts w:ascii="Times New Roman" w:hAnsi="Times New Roman"/>
          <w:snapToGrid w:val="0"/>
          <w:sz w:val="24"/>
          <w:szCs w:val="24"/>
        </w:rPr>
        <w:t>__________________</w:t>
      </w:r>
    </w:p>
    <w:p w14:paraId="1E44965E" w14:textId="7E0CDA3A" w:rsidR="001F5612" w:rsidRDefault="001F5612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br w:type="page"/>
      </w:r>
    </w:p>
    <w:p w14:paraId="1B0F0C4E" w14:textId="60A11014" w:rsidR="00CF18BC" w:rsidRPr="00CF18BC" w:rsidRDefault="00E34427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Šakių rajono </w:t>
      </w:r>
      <w:r w:rsidR="00CF18BC" w:rsidRPr="00CF18BC">
        <w:rPr>
          <w:rFonts w:ascii="Times New Roman" w:hAnsi="Times New Roman"/>
          <w:sz w:val="24"/>
          <w:szCs w:val="24"/>
        </w:rPr>
        <w:t xml:space="preserve">savivaldybės neformaliojo vaikų švietimo </w:t>
      </w:r>
      <w:r w:rsidR="00CF18BC">
        <w:rPr>
          <w:rFonts w:ascii="Times New Roman" w:hAnsi="Times New Roman"/>
          <w:sz w:val="24"/>
          <w:szCs w:val="24"/>
        </w:rPr>
        <w:t xml:space="preserve">programų </w:t>
      </w:r>
      <w:r w:rsidR="00CF18BC" w:rsidRPr="00CF18BC">
        <w:rPr>
          <w:rFonts w:ascii="Times New Roman" w:hAnsi="Times New Roman"/>
          <w:sz w:val="24"/>
          <w:szCs w:val="24"/>
        </w:rPr>
        <w:t xml:space="preserve"> </w:t>
      </w:r>
      <w:r w:rsidR="00CF18BC">
        <w:rPr>
          <w:rFonts w:ascii="Times New Roman" w:hAnsi="Times New Roman"/>
          <w:sz w:val="24"/>
          <w:szCs w:val="24"/>
        </w:rPr>
        <w:t xml:space="preserve">stebėsenos </w:t>
      </w:r>
      <w:r w:rsidR="00CF18BC" w:rsidRPr="00CF18BC">
        <w:rPr>
          <w:rFonts w:ascii="Times New Roman" w:hAnsi="Times New Roman"/>
          <w:sz w:val="24"/>
          <w:szCs w:val="24"/>
        </w:rPr>
        <w:t xml:space="preserve">tvarkos </w:t>
      </w:r>
      <w:r w:rsidR="001F5612">
        <w:rPr>
          <w:rFonts w:ascii="Times New Roman" w:hAnsi="Times New Roman"/>
          <w:sz w:val="24"/>
          <w:szCs w:val="24"/>
        </w:rPr>
        <w:t>aprašo</w:t>
      </w:r>
    </w:p>
    <w:p w14:paraId="2B57CE80" w14:textId="5FC7DD80" w:rsidR="00CF18BC" w:rsidRPr="00CF18BC" w:rsidRDefault="00CF18BC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CF18BC">
        <w:rPr>
          <w:rFonts w:ascii="Times New Roman" w:hAnsi="Times New Roman"/>
          <w:sz w:val="24"/>
          <w:szCs w:val="24"/>
        </w:rPr>
        <w:t xml:space="preserve"> priedas</w:t>
      </w:r>
    </w:p>
    <w:p w14:paraId="6299C6E2" w14:textId="77777777" w:rsidR="00CF18BC" w:rsidRPr="00CF18BC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406FC9C2" w14:textId="77777777" w:rsidR="00CF18BC" w:rsidRPr="00CF18BC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18BC">
        <w:rPr>
          <w:rFonts w:ascii="Times New Roman" w:hAnsi="Times New Roman"/>
          <w:b/>
        </w:rPr>
        <w:t>(Neformaliojo vaikų švietimo programų įgyvendinimo kokybės stebėsenos ir vertinimo forma)</w:t>
      </w:r>
    </w:p>
    <w:p w14:paraId="1B9BE268" w14:textId="77777777" w:rsidR="00CF18BC" w:rsidRPr="00CF18BC" w:rsidRDefault="00CF18BC" w:rsidP="00030B84">
      <w:pPr>
        <w:spacing w:after="0" w:line="240" w:lineRule="auto"/>
        <w:jc w:val="center"/>
        <w:rPr>
          <w:rFonts w:ascii="Times New Roman" w:hAnsi="Times New Roman"/>
          <w:b/>
          <w:szCs w:val="20"/>
        </w:rPr>
      </w:pPr>
    </w:p>
    <w:p w14:paraId="46497BD5" w14:textId="77777777" w:rsidR="00CF18BC" w:rsidRPr="00CF18BC" w:rsidRDefault="00CF18BC" w:rsidP="00030B84">
      <w:pPr>
        <w:spacing w:after="0" w:line="240" w:lineRule="auto"/>
        <w:jc w:val="center"/>
        <w:rPr>
          <w:rFonts w:ascii="Times New Roman" w:hAnsi="Times New Roman"/>
          <w:b/>
        </w:rPr>
      </w:pPr>
      <w:r w:rsidRPr="00CF18BC">
        <w:rPr>
          <w:rFonts w:ascii="Times New Roman" w:hAnsi="Times New Roman"/>
          <w:b/>
        </w:rPr>
        <w:t>NEFORMALIOJO VAIKŲ ŠVIETIMO PROGRAMŲ ĮGYVENDINIMO KOKYBĖS STEBĖSENA IR VERTINIMAS</w:t>
      </w:r>
    </w:p>
    <w:p w14:paraId="0C20823C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30E1D5" w14:textId="77777777" w:rsidR="00CF18BC" w:rsidRPr="00030B84" w:rsidRDefault="00CF18BC" w:rsidP="00030B84">
      <w:pPr>
        <w:spacing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Programos stebėjimo data ir laikas: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2C547E66" w14:textId="77777777" w:rsidR="00CF18BC" w:rsidRPr="00030B84" w:rsidRDefault="00CF18BC" w:rsidP="00030B84">
      <w:pPr>
        <w:spacing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NVŠ teikėjas: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4081D69D" w14:textId="77777777" w:rsidR="00CF18BC" w:rsidRPr="00030B84" w:rsidRDefault="00CF18BC" w:rsidP="00030B84">
      <w:pPr>
        <w:spacing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NVŠ programos pavadinimas: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50130A6B" w14:textId="77777777" w:rsidR="00CF18BC" w:rsidRPr="00030B84" w:rsidRDefault="00CF18BC" w:rsidP="00030B84">
      <w:pPr>
        <w:spacing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Programos vykdymo vieta: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05838C5B" w14:textId="77777777" w:rsidR="00CF18BC" w:rsidRPr="00030B84" w:rsidRDefault="00CF18BC" w:rsidP="00030B84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2AC3E9A" w14:textId="77777777" w:rsidR="00CF18BC" w:rsidRPr="00030B84" w:rsidRDefault="00CF18BC" w:rsidP="00030B84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 xml:space="preserve">INFORMACIJA APIE NVŠ VEIKLĄ (žymėti X) </w:t>
      </w:r>
      <w:r w:rsidRPr="00030B84">
        <w:rPr>
          <w:rFonts w:ascii="Times New Roman" w:hAnsi="Times New Roman"/>
          <w:i/>
          <w:sz w:val="24"/>
          <w:szCs w:val="24"/>
        </w:rPr>
        <w:t>Žymima pagal NVŠ programos paraiškos formą</w:t>
      </w:r>
    </w:p>
    <w:tbl>
      <w:tblPr>
        <w:tblW w:w="102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1"/>
        <w:gridCol w:w="700"/>
        <w:gridCol w:w="840"/>
        <w:gridCol w:w="700"/>
        <w:gridCol w:w="2574"/>
      </w:tblGrid>
      <w:tr w:rsidR="00CF18BC" w:rsidRPr="001F5612" w14:paraId="3B338A62" w14:textId="77777777" w:rsidTr="00CF18BC">
        <w:trPr>
          <w:trHeight w:val="451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4E9F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Kriterijai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6F7D6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B0EC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Iš dalies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62207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4DA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Pastabos</w:t>
            </w:r>
          </w:p>
        </w:tc>
      </w:tr>
      <w:tr w:rsidR="00CF18BC" w:rsidRPr="001F5612" w14:paraId="778E42D5" w14:textId="77777777" w:rsidTr="00CF18BC">
        <w:trPr>
          <w:trHeight w:val="503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0AA7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Ugdymo kryptis atitinka paraišką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816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350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CA2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CD2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7E7EA6D5" w14:textId="77777777" w:rsidTr="00CF18BC">
        <w:trPr>
          <w:trHeight w:val="46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D45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Užsiėmimo tikslas atitinka paraiškoje numatytą tikslą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349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8CE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7AC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81A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670A6ACA" w14:textId="77777777" w:rsidTr="00CF18BC">
        <w:trPr>
          <w:trHeight w:val="479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232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Užsiėmimu siekiama ugdyti arba tobulinti paraiškoje numatytas kompetencijas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617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168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16E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B91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7A8FD7F1" w14:textId="77777777" w:rsidTr="00CF18BC">
        <w:trPr>
          <w:trHeight w:val="479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FB38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Ugdymo aplinka yra tinkama numatytai veiklai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39D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24F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5B3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234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1E4AFA64" w14:textId="77777777" w:rsidTr="00CF18BC">
        <w:trPr>
          <w:trHeight w:val="45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C3CA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Priemonės atitinka ugdymo kryptį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8F2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FBA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B3A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C48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6CBBF439" w14:textId="77777777" w:rsidTr="00CF18BC">
        <w:trPr>
          <w:trHeight w:val="45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856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Pradžioje mokytojas su vaikais aptaria užsiėmimo planą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874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685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BE5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8B9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7BF3798C" w14:textId="77777777" w:rsidTr="00CF18BC">
        <w:trPr>
          <w:trHeight w:val="45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1CC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Vaikai laisvai bendrauja tarpusavyje</w:t>
            </w:r>
          </w:p>
          <w:p w14:paraId="507DD1B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(individualiems užsiėmimas netaikoma)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2D2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D26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DF0A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5FF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79CCF424" w14:textId="77777777" w:rsidTr="00CF18BC">
        <w:trPr>
          <w:trHeight w:val="446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EDD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Vaikai laisvai bendrauja su pedagogu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2B7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509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6FB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CEE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66273632" w14:textId="77777777" w:rsidTr="00CF18BC">
        <w:trPr>
          <w:trHeight w:val="453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F7D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Vaikai noriai įsitraukę į ugdymo (-</w:t>
            </w:r>
            <w:proofErr w:type="spellStart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si</w:t>
            </w:r>
            <w:proofErr w:type="spellEnd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) procesą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1F1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5D9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7E8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75E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1162C229" w14:textId="77777777" w:rsidTr="00CF18BC">
        <w:trPr>
          <w:trHeight w:val="453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7121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Mokiniai dirba porose, grupėse (dalijasi darbais, priima bendrus sprendimus ir pan.)</w:t>
            </w:r>
          </w:p>
          <w:p w14:paraId="6C5E458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(individualiems užsiėmimas netaikoma)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8DA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4DA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7F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51B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F18BC" w:rsidRPr="001F5612" w14:paraId="43D2A9C8" w14:textId="77777777" w:rsidTr="00CF18BC">
        <w:trPr>
          <w:trHeight w:val="453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48D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Užsiėmimo metu naudojami įvairūs mokymo (-</w:t>
            </w:r>
            <w:proofErr w:type="spellStart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si</w:t>
            </w:r>
            <w:proofErr w:type="spellEnd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) metodai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C89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D45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45B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EF7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11630DBD" w14:textId="77777777" w:rsidTr="00CF18BC">
        <w:trPr>
          <w:trHeight w:val="460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39A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Užsiėmimo metu naudojami aktyvūs mokymo (-</w:t>
            </w:r>
            <w:proofErr w:type="spellStart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si</w:t>
            </w:r>
            <w:proofErr w:type="spellEnd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) metodai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310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E16A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EF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1C2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648878D4" w14:textId="77777777" w:rsidTr="00CF18BC">
        <w:trPr>
          <w:trHeight w:val="460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D20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Vaikai yra motyvuojami dalyvauti užsiėmime ir siekti pažangos (pvz., drąsinami, giriami, taikoma skatinimo sistema ir pan.)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D2C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B2C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426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704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1CDEE85D" w14:textId="77777777" w:rsidTr="00CF18BC">
        <w:trPr>
          <w:trHeight w:val="460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499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Mokytojas teikia grįžtamąjį ryšį vaikams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E0E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B67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B89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86B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059D3B53" w14:textId="77777777" w:rsidTr="00CF18BC">
        <w:trPr>
          <w:trHeight w:val="460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4FA3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 xml:space="preserve">Pabaigoje mokytojas su vaikais aptaria užsiėmimą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212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759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D47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973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1B22247E" w14:textId="77777777" w:rsidTr="00CF18BC">
        <w:trPr>
          <w:trHeight w:val="460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90A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Yra galimybės atsiskleisti mokinių iniciatyvai, priimti sprendimus, pasirinkti veiklas, koreguoti turinį ir pan.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3F8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C92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BB7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EB8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02B62560" w14:textId="77777777" w:rsidTr="00CF18BC">
        <w:trPr>
          <w:trHeight w:val="424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A5F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Vaikų amžius atitinka paraišką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539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7CE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C0E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37B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6B943DE3" w14:textId="77777777" w:rsidTr="00CF18BC">
        <w:trPr>
          <w:trHeight w:val="453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88B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Grupės dydis yra optimalus siekiant kokybiškai įgyvendinti programą</w:t>
            </w:r>
            <w:r w:rsidRPr="00030B84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(ne daugiau nei 25 mokiniai)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170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CD9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4C4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264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1172919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9072D4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>NVŠ VEIKLOS TURINYS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2"/>
        <w:gridCol w:w="2385"/>
      </w:tblGrid>
      <w:tr w:rsidR="00CF18BC" w:rsidRPr="001F5612" w14:paraId="0CC5B334" w14:textId="77777777" w:rsidTr="00CF18BC">
        <w:trPr>
          <w:trHeight w:val="25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2B8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Tema:</w:t>
            </w:r>
            <w:r w:rsidRPr="00030B84">
              <w:rPr>
                <w:rFonts w:ascii="Times New Roman" w:hAnsi="Times New Roman"/>
                <w:sz w:val="24"/>
                <w:szCs w:val="24"/>
                <w:u w:val="single"/>
                <w:lang w:eastAsia="lt-LT"/>
              </w:rPr>
              <w:t xml:space="preserve">      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D6F5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Trukmė:</w:t>
            </w:r>
          </w:p>
        </w:tc>
      </w:tr>
      <w:tr w:rsidR="00CF18BC" w:rsidRPr="001F5612" w14:paraId="06E32A57" w14:textId="77777777" w:rsidTr="00CF18BC">
        <w:tc>
          <w:tcPr>
            <w:tcW w:w="10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88DC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30B84"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>Veiklos apibūdinimas</w:t>
            </w:r>
          </w:p>
        </w:tc>
      </w:tr>
      <w:tr w:rsidR="00CF18BC" w:rsidRPr="001F5612" w14:paraId="58803BC4" w14:textId="77777777" w:rsidTr="00CF18BC">
        <w:trPr>
          <w:trHeight w:val="755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FD6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965D2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81BA8D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DDE7FB9" w14:textId="77777777" w:rsidR="00CF18BC" w:rsidRPr="00030B84" w:rsidRDefault="00CF18BC" w:rsidP="00030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 xml:space="preserve">DOKUMENTAI </w:t>
      </w:r>
      <w:r w:rsidRPr="00030B84">
        <w:rPr>
          <w:rFonts w:ascii="Times New Roman" w:hAnsi="Times New Roman"/>
          <w:sz w:val="24"/>
          <w:szCs w:val="24"/>
        </w:rPr>
        <w:t>(Jei dokumentų nėra užsiėmimo vykdymo vietoje, prašoma juos atsiųsti elektroniniu paštu)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8"/>
        <w:gridCol w:w="988"/>
        <w:gridCol w:w="1156"/>
        <w:gridCol w:w="2905"/>
      </w:tblGrid>
      <w:tr w:rsidR="00CF18BC" w:rsidRPr="001F5612" w14:paraId="1DC1C779" w14:textId="77777777" w:rsidTr="00CF18BC">
        <w:trPr>
          <w:trHeight w:val="292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C78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Kriterijus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7DE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Taip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B8D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Ne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291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Pastabos </w:t>
            </w:r>
          </w:p>
        </w:tc>
      </w:tr>
      <w:tr w:rsidR="00CF18BC" w:rsidRPr="001F5612" w14:paraId="1CA0532E" w14:textId="77777777" w:rsidTr="00CF18BC">
        <w:trPr>
          <w:trHeight w:val="565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335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NVŠ užsiėmimas vyksta pagal pateiktą grafiką / tvarkaraštį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736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337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88F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44BD1AD5" w14:textId="77777777" w:rsidTr="00CF18BC">
        <w:trPr>
          <w:trHeight w:val="425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C614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Yra vedamas mokinių lankomumo žurnalas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DA3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278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4A3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7EA4AADA" w14:textId="77777777" w:rsidTr="00CF18BC">
        <w:trPr>
          <w:trHeight w:val="505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3FD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Užsiėmimą vedantis asmuo atitinka išsilavinimui keliamus reikalavimus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C22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D14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170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E3B592C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5D896B9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>IŠVADOS APIE NVŠ TEIKĖJO VEIKLĄ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0"/>
        <w:gridCol w:w="6707"/>
      </w:tblGrid>
      <w:tr w:rsidR="00CF18BC" w:rsidRPr="001F5612" w14:paraId="1D45D38C" w14:textId="77777777" w:rsidTr="00CF18BC">
        <w:trPr>
          <w:trHeight w:val="91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AF15A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Pastebėjimai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E1B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11ABD379" w14:textId="77777777" w:rsidTr="00CF18BC">
        <w:trPr>
          <w:trHeight w:val="83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6B3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Pažeidimai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F02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1F5612" w14:paraId="4531D831" w14:textId="77777777" w:rsidTr="00030B84">
        <w:trPr>
          <w:trHeight w:val="79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C919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Rekomendacijos NVŠ teikėjui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1B8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43FBAF3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F3CC60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F45F63" w14:textId="179B1D88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>Susipažinau</w:t>
      </w:r>
      <w:r w:rsidR="001F5612">
        <w:rPr>
          <w:rFonts w:ascii="Times New Roman" w:hAnsi="Times New Roman"/>
          <w:sz w:val="24"/>
          <w:szCs w:val="24"/>
        </w:rPr>
        <w:t xml:space="preserve">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43FC0AA4" w14:textId="2687E63C" w:rsidR="00CF18BC" w:rsidRPr="00030B84" w:rsidRDefault="00CF18BC" w:rsidP="00030B84">
      <w:pPr>
        <w:spacing w:after="0" w:line="240" w:lineRule="auto"/>
        <w:ind w:firstLine="2007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>(NVŠ teikėjo</w:t>
      </w:r>
      <w:r w:rsidR="001F5612">
        <w:rPr>
          <w:rFonts w:ascii="Times New Roman" w:hAnsi="Times New Roman"/>
          <w:sz w:val="24"/>
          <w:szCs w:val="24"/>
        </w:rPr>
        <w:t xml:space="preserve"> </w:t>
      </w:r>
      <w:r w:rsidRPr="00030B84">
        <w:rPr>
          <w:rFonts w:ascii="Times New Roman" w:hAnsi="Times New Roman"/>
          <w:sz w:val="24"/>
          <w:szCs w:val="24"/>
        </w:rPr>
        <w:t>/</w:t>
      </w:r>
      <w:r w:rsidR="001F5612">
        <w:rPr>
          <w:rFonts w:ascii="Times New Roman" w:hAnsi="Times New Roman"/>
          <w:sz w:val="24"/>
          <w:szCs w:val="24"/>
        </w:rPr>
        <w:t xml:space="preserve"> </w:t>
      </w:r>
      <w:r w:rsidRPr="00030B84">
        <w:rPr>
          <w:rFonts w:ascii="Times New Roman" w:hAnsi="Times New Roman"/>
          <w:sz w:val="24"/>
          <w:szCs w:val="24"/>
        </w:rPr>
        <w:t>mokytojo parašas, vardas, pavardė)</w:t>
      </w:r>
    </w:p>
    <w:p w14:paraId="37311FD4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9ED138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CD3CF1" w14:textId="34C8B7F5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30B84">
        <w:rPr>
          <w:rFonts w:ascii="Times New Roman" w:hAnsi="Times New Roman"/>
          <w:sz w:val="24"/>
          <w:szCs w:val="24"/>
        </w:rPr>
        <w:t>Stebėseną atliko (pareigos, parašas, vardas, pavardė)</w:t>
      </w:r>
      <w:r w:rsidR="001F5612">
        <w:rPr>
          <w:rFonts w:ascii="Times New Roman" w:hAnsi="Times New Roman"/>
          <w:sz w:val="24"/>
          <w:szCs w:val="24"/>
        </w:rPr>
        <w:t xml:space="preserve">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0CF9A5C6" w14:textId="77777777" w:rsidR="002E3329" w:rsidRDefault="002E3329" w:rsidP="002E3329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49A7BD18" w14:textId="2E3045FC" w:rsidR="00CF18BC" w:rsidRDefault="002E3329" w:rsidP="00030B84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__________________________________</w:t>
      </w:r>
    </w:p>
    <w:p w14:paraId="232E9FA1" w14:textId="77777777" w:rsidR="00461777" w:rsidRPr="00CF18BC" w:rsidRDefault="00461777" w:rsidP="00030B84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430E2FDD" w14:textId="77777777" w:rsidR="00CF18BC" w:rsidRPr="00CF18BC" w:rsidRDefault="00CF18BC" w:rsidP="00030B84">
      <w:pPr>
        <w:spacing w:line="240" w:lineRule="auto"/>
        <w:rPr>
          <w:rFonts w:ascii="Times New Roman" w:hAnsi="Times New Roman"/>
        </w:rPr>
        <w:sectPr w:rsidR="00CF18BC" w:rsidRPr="00CF18BC" w:rsidSect="00030B84">
          <w:headerReference w:type="default" r:id="rId11"/>
          <w:pgSz w:w="11906" w:h="16838"/>
          <w:pgMar w:top="1134" w:right="567" w:bottom="1134" w:left="1276" w:header="709" w:footer="0" w:gutter="0"/>
          <w:pgNumType w:start="1"/>
          <w:cols w:space="1296"/>
          <w:formProt w:val="0"/>
          <w:titlePg/>
          <w:docGrid w:linePitch="299"/>
        </w:sectPr>
      </w:pPr>
    </w:p>
    <w:p w14:paraId="7BEF8D21" w14:textId="1718EB4A" w:rsidR="00CF18BC" w:rsidRPr="00461777" w:rsidRDefault="00E34427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Šakių rajono </w:t>
      </w:r>
      <w:r w:rsidR="00CF18BC" w:rsidRPr="00461777">
        <w:rPr>
          <w:rFonts w:ascii="Times New Roman" w:hAnsi="Times New Roman"/>
          <w:sz w:val="24"/>
          <w:szCs w:val="24"/>
        </w:rPr>
        <w:t xml:space="preserve">savivaldybės neformaliojo vaikų švietimo programų  stebėsenos tvarkos </w:t>
      </w:r>
      <w:r w:rsidR="00461777" w:rsidRPr="00461777">
        <w:rPr>
          <w:rFonts w:ascii="Times New Roman" w:hAnsi="Times New Roman"/>
          <w:sz w:val="24"/>
          <w:szCs w:val="24"/>
        </w:rPr>
        <w:t>aprašo</w:t>
      </w:r>
    </w:p>
    <w:p w14:paraId="3006298B" w14:textId="4D14699F" w:rsidR="00CF18BC" w:rsidRPr="00461777" w:rsidRDefault="00CF18BC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 w:rsidRPr="00461777">
        <w:rPr>
          <w:rFonts w:ascii="Times New Roman" w:hAnsi="Times New Roman"/>
          <w:sz w:val="24"/>
          <w:szCs w:val="24"/>
        </w:rPr>
        <w:t>2 priedas</w:t>
      </w:r>
    </w:p>
    <w:p w14:paraId="7D7BDB84" w14:textId="46E936FE" w:rsidR="00CF18BC" w:rsidRPr="00030B84" w:rsidRDefault="00CF18BC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</w:p>
    <w:p w14:paraId="13A16459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935485" w14:textId="77777777" w:rsidR="00CF18BC" w:rsidRPr="00461777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>(Su neformaliojo vaikų švietimo programų įgyvendinimu susijusių dokumentų duomenų vertinimo forma)</w:t>
      </w:r>
    </w:p>
    <w:p w14:paraId="7C1E2FE7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20BCF6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>SU NEFORMALIOJO VAIKŲ ŠVIETIMO PROGRAMŲ ĮGYVENDINIMU SUSIJUSIŲ DOKUMENTŲ DUOMENŲ VERTINIMAS</w:t>
      </w:r>
    </w:p>
    <w:p w14:paraId="5BFDEF93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DCBBCF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30B84">
        <w:rPr>
          <w:rFonts w:ascii="Times New Roman" w:hAnsi="Times New Roman"/>
          <w:sz w:val="24"/>
          <w:szCs w:val="24"/>
        </w:rPr>
        <w:t xml:space="preserve">NVŠ teikėjas: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2A1DD323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399E82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30B84">
        <w:rPr>
          <w:rFonts w:ascii="Times New Roman" w:hAnsi="Times New Roman"/>
          <w:sz w:val="24"/>
          <w:szCs w:val="24"/>
        </w:rPr>
        <w:t xml:space="preserve">NVŠ teikėjo dokumentų patikrai pateikimo data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1E82D54B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8"/>
        <w:gridCol w:w="2806"/>
        <w:gridCol w:w="1096"/>
        <w:gridCol w:w="2380"/>
      </w:tblGrid>
      <w:tr w:rsidR="00CF18BC" w:rsidRPr="00461777" w14:paraId="1026D8BE" w14:textId="77777777" w:rsidTr="00CF18B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D5F9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Kriterijai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BFF3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B84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Rodiklis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D1E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B84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Reikšmė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51E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B84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Pastabos</w:t>
            </w:r>
          </w:p>
        </w:tc>
      </w:tr>
      <w:tr w:rsidR="00CF18BC" w:rsidRPr="00461777" w14:paraId="556F16B2" w14:textId="77777777" w:rsidTr="00CF18B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A6B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Galiojančios sutartys su mokinių tėvais/ globėjais</w:t>
            </w:r>
          </w:p>
          <w:p w14:paraId="19EAD04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9E1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Mokinių, gavusių NVŠ finansavimą, skaičius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D82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5845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13EDB186" w14:textId="77777777" w:rsidTr="00CF18B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9D62" w14:textId="77777777" w:rsidR="00CF18BC" w:rsidRPr="00461777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6F9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Pateiktų sutarčių skaičius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6D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9D7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5711CD80" w14:textId="77777777" w:rsidTr="00CF18B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215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Sutartyse su mokinių tėvais/ globėjais yra nurodytos kainos ir jų sumažinimas Savivaldybės nustatytu dydžiu (sutartys gali būti pasirinktos atsitiktine tvarka)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FC2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Patikrintų sutarčių skaičius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1D76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F66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49654970" w14:textId="77777777" w:rsidTr="00CF18B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84EF" w14:textId="77777777" w:rsidR="00CF18BC" w:rsidRPr="00461777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B21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Sutarčių su pažeidimu skaičius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2FE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C40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7ACD7AF9" w14:textId="77777777" w:rsidTr="00CF18B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220E" w14:textId="77777777" w:rsidR="00CF18BC" w:rsidRPr="00030B84" w:rsidRDefault="00CF18BC" w:rsidP="00030B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Mokiniai, gaunantys NVŠ finansavimą, lankė užsiėmimus bent 4 pedagogines valandas per mėnesį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A612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Mokinių, gavusių NVŠ finansavimą, skaičius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0EDA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9A7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5498CB17" w14:textId="77777777" w:rsidTr="00CF18B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9CD1" w14:textId="77777777" w:rsidR="00CF18BC" w:rsidRPr="00461777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C93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Mokinių skaičius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A4F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6AFA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7110B1E9" w14:textId="77777777" w:rsidTr="00CF18B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1C22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Laisvasis mokytojas turi nuo veiklos pradžios galiojantį individualios veiklos pažymėjimą / verslo liudijimą.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7F19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Turi / neturi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BC6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5168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793B03A8" w14:textId="77777777" w:rsidTr="00CF18B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61B2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Pirminiai finansiniai dokumentai (banko pavedimai pagal sutartis, sąskaitos faktūros, čekiai) už laikotarpį nuo sutarties pasirašymo rodo, kad NVŠ lėšos panaudotos pagal paskirtį.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6309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Visos pagal paskirtį</w:t>
            </w:r>
          </w:p>
          <w:p w14:paraId="2B002F2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Dalis ne pagal paskirtį</w:t>
            </w:r>
          </w:p>
          <w:p w14:paraId="411CDD2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Visos ne pagal paskirtį</w:t>
            </w:r>
          </w:p>
          <w:p w14:paraId="0B5DFF89" w14:textId="77777777" w:rsidR="00CF18BC" w:rsidRPr="00461777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EBBC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514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082F67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0F6780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>IŠVADOS APIE NVŠ TEIKĖJO VEIKLOS DOKUMENTUS</w:t>
      </w:r>
    </w:p>
    <w:p w14:paraId="73024E3F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798"/>
      </w:tblGrid>
      <w:tr w:rsidR="00CF18BC" w:rsidRPr="00461777" w14:paraId="437E3FCD" w14:textId="77777777" w:rsidTr="00CF18BC">
        <w:trPr>
          <w:trHeight w:val="61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C24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Pastebėjimai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9760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0B081A70" w14:textId="77777777" w:rsidTr="00CF18BC">
        <w:trPr>
          <w:trHeight w:val="5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2741D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Pažeidimai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51C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461777" w14:paraId="25A52191" w14:textId="77777777" w:rsidTr="00CF18BC">
        <w:trPr>
          <w:trHeight w:val="56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02E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Rekomendacijos NVŠ teikėjui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CF1B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B057A96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3CAE33" w14:textId="66F5C8C1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30B84">
        <w:rPr>
          <w:rFonts w:ascii="Times New Roman" w:hAnsi="Times New Roman"/>
          <w:sz w:val="24"/>
          <w:szCs w:val="24"/>
        </w:rPr>
        <w:t>Susipažinau</w:t>
      </w:r>
      <w:r w:rsidR="00461777">
        <w:rPr>
          <w:rFonts w:ascii="Times New Roman" w:hAnsi="Times New Roman"/>
          <w:sz w:val="24"/>
          <w:szCs w:val="24"/>
        </w:rPr>
        <w:t xml:space="preserve">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2EF3AEF9" w14:textId="03AAF679" w:rsidR="00CF18BC" w:rsidRPr="00030B84" w:rsidRDefault="00CF18BC" w:rsidP="00030B84">
      <w:pPr>
        <w:spacing w:after="0" w:line="240" w:lineRule="auto"/>
        <w:ind w:firstLine="1298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>(NVŠ teikėjo</w:t>
      </w:r>
      <w:r w:rsidR="000B2284">
        <w:rPr>
          <w:rFonts w:ascii="Times New Roman" w:hAnsi="Times New Roman"/>
          <w:sz w:val="24"/>
          <w:szCs w:val="24"/>
        </w:rPr>
        <w:t xml:space="preserve"> </w:t>
      </w:r>
      <w:r w:rsidRPr="00030B84">
        <w:rPr>
          <w:rFonts w:ascii="Times New Roman" w:hAnsi="Times New Roman"/>
          <w:sz w:val="24"/>
          <w:szCs w:val="24"/>
        </w:rPr>
        <w:t>/ laisvojo mokytojo vardas, pavardė, parašas)</w:t>
      </w:r>
    </w:p>
    <w:p w14:paraId="558C5521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AAC88E" w14:textId="57EC6246" w:rsidR="00CF18BC" w:rsidRDefault="00CF18BC" w:rsidP="0046177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30B84">
        <w:rPr>
          <w:rFonts w:ascii="Times New Roman" w:hAnsi="Times New Roman"/>
          <w:sz w:val="24"/>
          <w:szCs w:val="24"/>
        </w:rPr>
        <w:t xml:space="preserve">Stebėseną atliko (vardas, pavardė, parašas)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408DEB08" w14:textId="77777777" w:rsidR="005E1DFF" w:rsidRPr="00030B84" w:rsidRDefault="005E1DFF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DCA2D6" w14:textId="77777777" w:rsidR="00CF18BC" w:rsidRPr="00CF18BC" w:rsidRDefault="00CF18BC" w:rsidP="00030B84">
      <w:pPr>
        <w:spacing w:line="240" w:lineRule="auto"/>
        <w:rPr>
          <w:rFonts w:ascii="Times New Roman" w:hAnsi="Times New Roman"/>
        </w:rPr>
        <w:sectPr w:rsidR="00CF18BC" w:rsidRPr="00CF18BC">
          <w:pgSz w:w="11906" w:h="16838"/>
          <w:pgMar w:top="1134" w:right="567" w:bottom="1134" w:left="1276" w:header="709" w:footer="0" w:gutter="0"/>
          <w:pgNumType w:start="1"/>
          <w:cols w:space="1296"/>
          <w:formProt w:val="0"/>
        </w:sectPr>
      </w:pPr>
    </w:p>
    <w:p w14:paraId="2B01BB46" w14:textId="486EAFB4" w:rsidR="00CF18BC" w:rsidRPr="002E3329" w:rsidRDefault="00E34427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Šakių rajono </w:t>
      </w:r>
      <w:r w:rsidR="00CF18BC" w:rsidRPr="002E3329">
        <w:rPr>
          <w:rFonts w:ascii="Times New Roman" w:hAnsi="Times New Roman"/>
          <w:sz w:val="24"/>
          <w:szCs w:val="24"/>
        </w:rPr>
        <w:t xml:space="preserve">savivaldybės neformaliojo vaikų švietimo programų  stebėsenos tvarkos </w:t>
      </w:r>
    </w:p>
    <w:p w14:paraId="7C7A339C" w14:textId="51653EE9" w:rsidR="00CF18BC" w:rsidRPr="002E3329" w:rsidRDefault="00CF18BC" w:rsidP="00030B84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 w:rsidRPr="002E3329">
        <w:rPr>
          <w:rFonts w:ascii="Times New Roman" w:hAnsi="Times New Roman"/>
          <w:sz w:val="24"/>
          <w:szCs w:val="24"/>
        </w:rPr>
        <w:t>3 priedas</w:t>
      </w:r>
    </w:p>
    <w:p w14:paraId="432BFA4E" w14:textId="77777777" w:rsidR="00CF18BC" w:rsidRPr="00030B84" w:rsidRDefault="00CF18BC" w:rsidP="00030B84">
      <w:pPr>
        <w:spacing w:after="0" w:line="240" w:lineRule="auto"/>
        <w:ind w:left="6237"/>
        <w:rPr>
          <w:rFonts w:ascii="Times New Roman" w:hAnsi="Times New Roman"/>
          <w:b/>
          <w:sz w:val="24"/>
          <w:szCs w:val="24"/>
        </w:rPr>
      </w:pPr>
    </w:p>
    <w:p w14:paraId="092E58A8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>(Tėvų (globėjų) atsiliepimų apie neformaliojo vaikų švietimo programos vykdytoją forma)</w:t>
      </w:r>
    </w:p>
    <w:p w14:paraId="520BE219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b/>
          <w:bCs/>
          <w:smallCaps/>
          <w:spacing w:val="5"/>
          <w:sz w:val="24"/>
          <w:szCs w:val="24"/>
        </w:rPr>
      </w:pPr>
    </w:p>
    <w:p w14:paraId="2CEDB459" w14:textId="77777777" w:rsidR="00CF18BC" w:rsidRPr="00030B84" w:rsidRDefault="00CF18BC" w:rsidP="00030B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b/>
          <w:sz w:val="24"/>
          <w:szCs w:val="24"/>
        </w:rPr>
        <w:t xml:space="preserve">TĖVŲ (GLOBĖJŲ) ATSILIEPIMAI APIE NEFORMALIOJO VAIKŲ ŠVIETIMO PROGRAMOS VYKDYTOJĄ </w:t>
      </w:r>
    </w:p>
    <w:p w14:paraId="362C76F3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DC2017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Apklausos data: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31C80E10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NVŠ teikėjas: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62D05161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 xml:space="preserve">NVŠ programos pavadinimas: </w:t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  <w:r w:rsidRPr="00030B84">
        <w:rPr>
          <w:rFonts w:ascii="Times New Roman" w:hAnsi="Times New Roman"/>
          <w:sz w:val="24"/>
          <w:szCs w:val="24"/>
          <w:u w:val="single"/>
        </w:rPr>
        <w:tab/>
      </w:r>
    </w:p>
    <w:p w14:paraId="6CCEE0B5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50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"/>
        <w:gridCol w:w="1417"/>
        <w:gridCol w:w="1795"/>
        <w:gridCol w:w="1416"/>
        <w:gridCol w:w="1376"/>
        <w:gridCol w:w="1879"/>
        <w:gridCol w:w="1056"/>
      </w:tblGrid>
      <w:tr w:rsidR="00CF18BC" w:rsidRPr="002E3329" w14:paraId="1CB3DC0D" w14:textId="77777777" w:rsidTr="00CF18BC">
        <w:trPr>
          <w:trHeight w:val="1286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843A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Eil.</w:t>
            </w:r>
          </w:p>
          <w:p w14:paraId="37D0844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nr.</w:t>
            </w:r>
            <w:proofErr w:type="spellEnd"/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790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Tėvų / globėjų tel. numeris</w:t>
            </w:r>
          </w:p>
          <w:p w14:paraId="56DEFEF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(atsitiktinai atrinkti)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4CC0" w14:textId="4D90DF41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Pakankamas komunikavimas apie NVŠ sutarties sąlygas (NVŠ finansavimo laikotarpis, kainos sumažinimas</w:t>
            </w:r>
            <w:r w:rsidR="008B7B89">
              <w:rPr>
                <w:rFonts w:ascii="Times New Roman" w:hAnsi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83C7E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Vaikas patenkintas užsiėmimais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55FF9" w14:textId="20AE421A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Užsiėmimai vyksta bent 8 </w:t>
            </w:r>
            <w:proofErr w:type="spellStart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pedago</w:t>
            </w:r>
            <w:r w:rsidR="002E3329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gines</w:t>
            </w:r>
            <w:proofErr w:type="spellEnd"/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val. per mėn.</w:t>
            </w:r>
          </w:p>
          <w:p w14:paraId="3F2FC81F" w14:textId="0B750AEB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200F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Sudaro sąlygas tėvams įsitraukti į vaikų ugdymą</w:t>
            </w:r>
          </w:p>
          <w:p w14:paraId="2363AE47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(teikiama informacija apie vaiko pažangą, kviečiami dalyvauti susirinkimuose, pasirodymuose ir pan.)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9091" w14:textId="77777777" w:rsidR="00CF18BC" w:rsidRPr="00030B84" w:rsidRDefault="00CF18BC" w:rsidP="00030B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Pastabos</w:t>
            </w:r>
          </w:p>
        </w:tc>
      </w:tr>
      <w:tr w:rsidR="00CF18BC" w:rsidRPr="002E3329" w14:paraId="70DF6C48" w14:textId="77777777" w:rsidTr="00CF18BC">
        <w:trPr>
          <w:trHeight w:val="402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C3D" w14:textId="77777777" w:rsidR="00CF18BC" w:rsidRPr="00030B84" w:rsidRDefault="00CF18BC" w:rsidP="00030B84">
            <w:pPr>
              <w:spacing w:after="0" w:line="240" w:lineRule="auto"/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</w:rPr>
              <w:t>1.</w:t>
            </w:r>
            <w:r w:rsidRPr="00030B8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AEDF" w14:textId="77777777" w:rsidR="00CF18BC" w:rsidRPr="002E3329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6B45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E9C5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EAC7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AC7AF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53EC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2E3329" w14:paraId="0C08A5E1" w14:textId="77777777" w:rsidTr="00CF18BC">
        <w:trPr>
          <w:trHeight w:val="420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A078F" w14:textId="77777777" w:rsidR="00CF18BC" w:rsidRPr="00030B84" w:rsidRDefault="00CF18BC" w:rsidP="00030B84">
            <w:pPr>
              <w:spacing w:after="0" w:line="240" w:lineRule="auto"/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</w:rPr>
              <w:t>2.</w:t>
            </w:r>
            <w:r w:rsidRPr="00030B8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C71A" w14:textId="77777777" w:rsidR="00CF18BC" w:rsidRPr="002E3329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F53B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A888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49EA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6E0D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AC9C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2E3329" w14:paraId="0982AD91" w14:textId="77777777" w:rsidTr="00CF18BC">
        <w:trPr>
          <w:trHeight w:val="420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6DF9" w14:textId="77777777" w:rsidR="00CF18BC" w:rsidRPr="00030B84" w:rsidRDefault="00CF18BC" w:rsidP="00030B84">
            <w:pPr>
              <w:spacing w:after="0" w:line="240" w:lineRule="auto"/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</w:rPr>
              <w:t>3.</w:t>
            </w:r>
            <w:r w:rsidRPr="00030B8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BD00" w14:textId="77777777" w:rsidR="00CF18BC" w:rsidRPr="002E3329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A9726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40BC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1B0D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7A8BF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9E4D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8BC" w:rsidRPr="002E3329" w14:paraId="42AD66DC" w14:textId="77777777" w:rsidTr="00CF18BC">
        <w:trPr>
          <w:trHeight w:val="420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52FD" w14:textId="77777777" w:rsidR="00CF18BC" w:rsidRPr="00030B84" w:rsidRDefault="00CF18BC" w:rsidP="00030B84">
            <w:pPr>
              <w:spacing w:after="0" w:line="240" w:lineRule="auto"/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</w:rPr>
              <w:t>4.</w:t>
            </w:r>
            <w:r w:rsidRPr="00030B8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A069" w14:textId="77777777" w:rsidR="00CF18BC" w:rsidRPr="002E3329" w:rsidRDefault="00CF18BC" w:rsidP="00030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9038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9766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02FE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8312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B84">
              <w:rPr>
                <w:rFonts w:ascii="Times New Roman" w:hAnsi="Times New Roman"/>
                <w:sz w:val="24"/>
                <w:szCs w:val="24"/>
                <w:lang w:eastAsia="lt-LT"/>
              </w:rPr>
              <w:t>Taip         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173E" w14:textId="77777777" w:rsidR="00CF18BC" w:rsidRPr="00030B84" w:rsidRDefault="00CF18BC" w:rsidP="00030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14FEEC0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86F3A6" w14:textId="77777777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3DEE1D" w14:textId="4F87E69E" w:rsidR="00CF18BC" w:rsidRPr="00030B84" w:rsidRDefault="00CF18BC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0B84">
        <w:rPr>
          <w:rFonts w:ascii="Times New Roman" w:hAnsi="Times New Roman"/>
          <w:sz w:val="24"/>
          <w:szCs w:val="24"/>
        </w:rPr>
        <w:t>Stebėseną atliko (parašas, vardas, pavardė,)</w:t>
      </w:r>
      <w:r w:rsidR="002E3329">
        <w:rPr>
          <w:rFonts w:ascii="Times New Roman" w:hAnsi="Times New Roman"/>
          <w:sz w:val="24"/>
          <w:szCs w:val="24"/>
        </w:rPr>
        <w:t xml:space="preserve"> </w:t>
      </w:r>
      <w:r w:rsidR="002E3329" w:rsidRPr="00030B84">
        <w:rPr>
          <w:rFonts w:ascii="Times New Roman" w:hAnsi="Times New Roman"/>
          <w:sz w:val="24"/>
          <w:szCs w:val="24"/>
        </w:rPr>
        <w:t>____________________________________________</w:t>
      </w:r>
    </w:p>
    <w:p w14:paraId="53E918FF" w14:textId="17D0B10F" w:rsidR="005E1DFF" w:rsidRDefault="005E1DFF" w:rsidP="002E332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C25489E" w14:textId="77777777" w:rsidR="005E1DFF" w:rsidRDefault="005E1DFF" w:rsidP="002E332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87CE067" w14:textId="3CD937C3" w:rsidR="005E1DFF" w:rsidRPr="002E3329" w:rsidRDefault="005E1DFF" w:rsidP="00030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_______________________________</w:t>
      </w:r>
    </w:p>
    <w:p w14:paraId="687F029F" w14:textId="77777777" w:rsidR="00EA5697" w:rsidRPr="002E3329" w:rsidRDefault="00EA5697" w:rsidP="00030B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A5697" w:rsidRPr="002E3329" w:rsidSect="00B229D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43A8C" w14:textId="77777777" w:rsidR="00D74D3A" w:rsidRDefault="00D74D3A">
      <w:pPr>
        <w:spacing w:after="0" w:line="240" w:lineRule="auto"/>
      </w:pPr>
      <w:r>
        <w:separator/>
      </w:r>
    </w:p>
  </w:endnote>
  <w:endnote w:type="continuationSeparator" w:id="0">
    <w:p w14:paraId="2DF7EB17" w14:textId="77777777" w:rsidR="00D74D3A" w:rsidRDefault="00D74D3A">
      <w:pPr>
        <w:spacing w:after="0" w:line="240" w:lineRule="auto"/>
      </w:pPr>
      <w:r>
        <w:continuationSeparator/>
      </w:r>
    </w:p>
  </w:endnote>
  <w:endnote w:type="continuationNotice" w:id="1">
    <w:p w14:paraId="4BD3E3DC" w14:textId="77777777" w:rsidR="00D74D3A" w:rsidRDefault="00D74D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87EA6" w14:textId="77777777" w:rsidR="00D74D3A" w:rsidRDefault="00D74D3A">
      <w:pPr>
        <w:spacing w:after="0" w:line="240" w:lineRule="auto"/>
      </w:pPr>
      <w:r>
        <w:separator/>
      </w:r>
    </w:p>
  </w:footnote>
  <w:footnote w:type="continuationSeparator" w:id="0">
    <w:p w14:paraId="00A82192" w14:textId="77777777" w:rsidR="00D74D3A" w:rsidRDefault="00D74D3A">
      <w:pPr>
        <w:spacing w:after="0" w:line="240" w:lineRule="auto"/>
      </w:pPr>
      <w:r>
        <w:continuationSeparator/>
      </w:r>
    </w:p>
  </w:footnote>
  <w:footnote w:type="continuationNotice" w:id="1">
    <w:p w14:paraId="5CA55F83" w14:textId="77777777" w:rsidR="00D74D3A" w:rsidRDefault="00D74D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5B9F7" w14:textId="7F89651F" w:rsidR="007A024F" w:rsidRDefault="007A024F">
    <w:pPr>
      <w:pStyle w:val="Antrats"/>
      <w:jc w:val="center"/>
    </w:pPr>
  </w:p>
  <w:p w14:paraId="1F04A572" w14:textId="77777777" w:rsidR="007A024F" w:rsidRDefault="007A024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C32CE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416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4927F99"/>
    <w:multiLevelType w:val="hybridMultilevel"/>
    <w:tmpl w:val="C6CE6E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62E1C"/>
    <w:multiLevelType w:val="hybridMultilevel"/>
    <w:tmpl w:val="DB5CFF84"/>
    <w:lvl w:ilvl="0" w:tplc="69324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85A38"/>
    <w:multiLevelType w:val="hybridMultilevel"/>
    <w:tmpl w:val="9AE01E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D4F9D"/>
    <w:multiLevelType w:val="multilevel"/>
    <w:tmpl w:val="4148CC14"/>
    <w:lvl w:ilvl="0">
      <w:start w:val="1"/>
      <w:numFmt w:val="decimal"/>
      <w:isLgl/>
      <w:suff w:val="space"/>
      <w:lvlText w:val="%1."/>
      <w:lvlJc w:val="left"/>
      <w:pPr>
        <w:ind w:left="1" w:firstLine="567"/>
      </w:pPr>
      <w:rPr>
        <w:b w:val="0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" w:firstLine="567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</w:lvl>
    <w:lvl w:ilvl="3">
      <w:start w:val="1"/>
      <w:numFmt w:val="decimal"/>
      <w:isLgl/>
      <w:lvlText w:val="%1.%2.%3.%4."/>
      <w:lvlJc w:val="left"/>
      <w:pPr>
        <w:tabs>
          <w:tab w:val="num" w:pos="567"/>
        </w:tabs>
        <w:ind w:left="0" w:firstLine="567"/>
      </w:pPr>
    </w:lvl>
    <w:lvl w:ilvl="4">
      <w:numFmt w:val="decimal"/>
      <w:lvlText w:val="%1.%2.%3.%4.%5."/>
      <w:lvlJc w:val="left"/>
      <w:pPr>
        <w:tabs>
          <w:tab w:val="num" w:pos="1008"/>
        </w:tabs>
        <w:ind w:left="0" w:firstLine="0"/>
      </w:pPr>
    </w:lvl>
    <w:lvl w:ilvl="5"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numFmt w:val="decimal"/>
      <w:lvlText w:val="%1.%2.%3.%4.%5.%6.%7.%8.%9"/>
      <w:lvlJc w:val="left"/>
      <w:pPr>
        <w:tabs>
          <w:tab w:val="num" w:pos="0"/>
        </w:tabs>
        <w:ind w:left="0" w:firstLine="567"/>
      </w:pPr>
    </w:lvl>
  </w:abstractNum>
  <w:abstractNum w:abstractNumId="5" w15:restartNumberingAfterBreak="0">
    <w:nsid w:val="291F4856"/>
    <w:multiLevelType w:val="hybridMultilevel"/>
    <w:tmpl w:val="9060310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12577"/>
    <w:multiLevelType w:val="multilevel"/>
    <w:tmpl w:val="FDC8825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E8A0DC9"/>
    <w:multiLevelType w:val="hybridMultilevel"/>
    <w:tmpl w:val="06CE4B30"/>
    <w:lvl w:ilvl="0" w:tplc="D99CE3A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D0507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92873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D0A62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14C2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04B3B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0E98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4D75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F29C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B0082"/>
    <w:multiLevelType w:val="hybridMultilevel"/>
    <w:tmpl w:val="370896BA"/>
    <w:lvl w:ilvl="0" w:tplc="815890A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0D753E"/>
    <w:multiLevelType w:val="hybridMultilevel"/>
    <w:tmpl w:val="0D7EF508"/>
    <w:lvl w:ilvl="0" w:tplc="71DCA016">
      <w:start w:val="1"/>
      <w:numFmt w:val="decimal"/>
      <w:lvlText w:val="%1."/>
      <w:lvlJc w:val="left"/>
      <w:pPr>
        <w:ind w:left="1062" w:hanging="75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39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1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3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55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27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99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1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32" w:hanging="180"/>
      </w:pPr>
      <w:rPr>
        <w:rFonts w:cs="Times New Roman"/>
      </w:rPr>
    </w:lvl>
  </w:abstractNum>
  <w:abstractNum w:abstractNumId="10" w15:restartNumberingAfterBreak="0">
    <w:nsid w:val="464F0F70"/>
    <w:multiLevelType w:val="hybridMultilevel"/>
    <w:tmpl w:val="EE34C9EA"/>
    <w:lvl w:ilvl="0" w:tplc="8F540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A530A">
      <w:start w:val="3842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986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43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78B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AA1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665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0A05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34C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D167E0B"/>
    <w:multiLevelType w:val="multilevel"/>
    <w:tmpl w:val="A4946FFA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  <w:rPr>
        <w:rFonts w:hint="default"/>
      </w:rPr>
    </w:lvl>
  </w:abstractNum>
  <w:abstractNum w:abstractNumId="12" w15:restartNumberingAfterBreak="0">
    <w:nsid w:val="5ACD2426"/>
    <w:multiLevelType w:val="hybridMultilevel"/>
    <w:tmpl w:val="57BE8752"/>
    <w:lvl w:ilvl="0" w:tplc="435C841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B2883"/>
    <w:multiLevelType w:val="hybridMultilevel"/>
    <w:tmpl w:val="BAD072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F69A3"/>
    <w:multiLevelType w:val="multilevel"/>
    <w:tmpl w:val="DC3ECC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233542641">
    <w:abstractNumId w:val="9"/>
  </w:num>
  <w:num w:numId="2" w16cid:durableId="210967672">
    <w:abstractNumId w:val="8"/>
  </w:num>
  <w:num w:numId="3" w16cid:durableId="134569815">
    <w:abstractNumId w:val="4"/>
  </w:num>
  <w:num w:numId="4" w16cid:durableId="1287663503">
    <w:abstractNumId w:val="1"/>
  </w:num>
  <w:num w:numId="5" w16cid:durableId="853763210">
    <w:abstractNumId w:val="5"/>
  </w:num>
  <w:num w:numId="6" w16cid:durableId="1957249013">
    <w:abstractNumId w:val="13"/>
  </w:num>
  <w:num w:numId="7" w16cid:durableId="1770929410">
    <w:abstractNumId w:val="0"/>
  </w:num>
  <w:num w:numId="8" w16cid:durableId="1098982798">
    <w:abstractNumId w:val="2"/>
  </w:num>
  <w:num w:numId="9" w16cid:durableId="1587229320">
    <w:abstractNumId w:val="11"/>
  </w:num>
  <w:num w:numId="10" w16cid:durableId="1473907749">
    <w:abstractNumId w:val="10"/>
  </w:num>
  <w:num w:numId="11" w16cid:durableId="1769621438">
    <w:abstractNumId w:val="6"/>
  </w:num>
  <w:num w:numId="12" w16cid:durableId="3215605">
    <w:abstractNumId w:val="7"/>
  </w:num>
  <w:num w:numId="13" w16cid:durableId="376249134">
    <w:abstractNumId w:val="14"/>
  </w:num>
  <w:num w:numId="14" w16cid:durableId="1397316590">
    <w:abstractNumId w:val="12"/>
  </w:num>
  <w:num w:numId="15" w16cid:durableId="20286046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1298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B01"/>
    <w:rsid w:val="00014796"/>
    <w:rsid w:val="000153F5"/>
    <w:rsid w:val="00015783"/>
    <w:rsid w:val="000165E3"/>
    <w:rsid w:val="000175A7"/>
    <w:rsid w:val="00017828"/>
    <w:rsid w:val="000201AF"/>
    <w:rsid w:val="00020F94"/>
    <w:rsid w:val="000233E5"/>
    <w:rsid w:val="00026BBB"/>
    <w:rsid w:val="00030B84"/>
    <w:rsid w:val="00032225"/>
    <w:rsid w:val="00035939"/>
    <w:rsid w:val="00041AB3"/>
    <w:rsid w:val="00042122"/>
    <w:rsid w:val="00046427"/>
    <w:rsid w:val="000540DB"/>
    <w:rsid w:val="00065C4C"/>
    <w:rsid w:val="000721E4"/>
    <w:rsid w:val="00072CF3"/>
    <w:rsid w:val="00075D03"/>
    <w:rsid w:val="00080967"/>
    <w:rsid w:val="00081878"/>
    <w:rsid w:val="00086735"/>
    <w:rsid w:val="00087443"/>
    <w:rsid w:val="0009424F"/>
    <w:rsid w:val="00094807"/>
    <w:rsid w:val="00094C10"/>
    <w:rsid w:val="00095FC3"/>
    <w:rsid w:val="000A5C53"/>
    <w:rsid w:val="000B0FBD"/>
    <w:rsid w:val="000B2284"/>
    <w:rsid w:val="000B7AD9"/>
    <w:rsid w:val="000C5C7F"/>
    <w:rsid w:val="000C6903"/>
    <w:rsid w:val="000D0E4C"/>
    <w:rsid w:val="000E5422"/>
    <w:rsid w:val="000E6D47"/>
    <w:rsid w:val="000F166A"/>
    <w:rsid w:val="00100C56"/>
    <w:rsid w:val="00103F64"/>
    <w:rsid w:val="0010529D"/>
    <w:rsid w:val="00113729"/>
    <w:rsid w:val="0011521F"/>
    <w:rsid w:val="00120AD1"/>
    <w:rsid w:val="0012300F"/>
    <w:rsid w:val="00132956"/>
    <w:rsid w:val="0013402A"/>
    <w:rsid w:val="00134915"/>
    <w:rsid w:val="0014470E"/>
    <w:rsid w:val="00151A17"/>
    <w:rsid w:val="0015545B"/>
    <w:rsid w:val="00155F4D"/>
    <w:rsid w:val="00170B2F"/>
    <w:rsid w:val="001826BB"/>
    <w:rsid w:val="001917FD"/>
    <w:rsid w:val="001923BD"/>
    <w:rsid w:val="001A19B7"/>
    <w:rsid w:val="001A1FD0"/>
    <w:rsid w:val="001A40B0"/>
    <w:rsid w:val="001B0083"/>
    <w:rsid w:val="001B2ACB"/>
    <w:rsid w:val="001B497A"/>
    <w:rsid w:val="001B5380"/>
    <w:rsid w:val="001B6F52"/>
    <w:rsid w:val="001C4759"/>
    <w:rsid w:val="001C7A80"/>
    <w:rsid w:val="001D3B01"/>
    <w:rsid w:val="001E2EBE"/>
    <w:rsid w:val="001E3393"/>
    <w:rsid w:val="001E3E06"/>
    <w:rsid w:val="001E7230"/>
    <w:rsid w:val="001E75A6"/>
    <w:rsid w:val="001F172F"/>
    <w:rsid w:val="001F2766"/>
    <w:rsid w:val="001F5612"/>
    <w:rsid w:val="00200E18"/>
    <w:rsid w:val="00204FF3"/>
    <w:rsid w:val="00206C61"/>
    <w:rsid w:val="002071CE"/>
    <w:rsid w:val="0022050D"/>
    <w:rsid w:val="00225A15"/>
    <w:rsid w:val="00231445"/>
    <w:rsid w:val="002320D7"/>
    <w:rsid w:val="002377B8"/>
    <w:rsid w:val="0024326C"/>
    <w:rsid w:val="00243B84"/>
    <w:rsid w:val="00250542"/>
    <w:rsid w:val="0025401B"/>
    <w:rsid w:val="00263433"/>
    <w:rsid w:val="00264615"/>
    <w:rsid w:val="002715B1"/>
    <w:rsid w:val="00271DC6"/>
    <w:rsid w:val="00273FDF"/>
    <w:rsid w:val="00274967"/>
    <w:rsid w:val="002756DE"/>
    <w:rsid w:val="00275DC6"/>
    <w:rsid w:val="0028230D"/>
    <w:rsid w:val="00282E33"/>
    <w:rsid w:val="00283305"/>
    <w:rsid w:val="0028392B"/>
    <w:rsid w:val="002877AF"/>
    <w:rsid w:val="0029192A"/>
    <w:rsid w:val="0029522C"/>
    <w:rsid w:val="00295BF7"/>
    <w:rsid w:val="002A3EFC"/>
    <w:rsid w:val="002A65E7"/>
    <w:rsid w:val="002B09B1"/>
    <w:rsid w:val="002B0D40"/>
    <w:rsid w:val="002B1224"/>
    <w:rsid w:val="002B2020"/>
    <w:rsid w:val="002D2A42"/>
    <w:rsid w:val="002D38F2"/>
    <w:rsid w:val="002D42BD"/>
    <w:rsid w:val="002D57E3"/>
    <w:rsid w:val="002E3329"/>
    <w:rsid w:val="002F0883"/>
    <w:rsid w:val="002F4DE6"/>
    <w:rsid w:val="002F59FA"/>
    <w:rsid w:val="00301A51"/>
    <w:rsid w:val="00301D19"/>
    <w:rsid w:val="00304931"/>
    <w:rsid w:val="00304E29"/>
    <w:rsid w:val="003056AF"/>
    <w:rsid w:val="00314B14"/>
    <w:rsid w:val="00316987"/>
    <w:rsid w:val="0031724D"/>
    <w:rsid w:val="00321EA5"/>
    <w:rsid w:val="003269BE"/>
    <w:rsid w:val="00326B2B"/>
    <w:rsid w:val="00326B59"/>
    <w:rsid w:val="00334413"/>
    <w:rsid w:val="003357B1"/>
    <w:rsid w:val="00335D10"/>
    <w:rsid w:val="00342155"/>
    <w:rsid w:val="00343108"/>
    <w:rsid w:val="003467BC"/>
    <w:rsid w:val="003470C6"/>
    <w:rsid w:val="00356677"/>
    <w:rsid w:val="003630A1"/>
    <w:rsid w:val="00363A11"/>
    <w:rsid w:val="00367490"/>
    <w:rsid w:val="0037044B"/>
    <w:rsid w:val="003729A3"/>
    <w:rsid w:val="0037375A"/>
    <w:rsid w:val="003744F6"/>
    <w:rsid w:val="00377023"/>
    <w:rsid w:val="00383EF8"/>
    <w:rsid w:val="00384FD5"/>
    <w:rsid w:val="00387BD7"/>
    <w:rsid w:val="003919AF"/>
    <w:rsid w:val="00392D67"/>
    <w:rsid w:val="003957F1"/>
    <w:rsid w:val="003959E1"/>
    <w:rsid w:val="00395DA9"/>
    <w:rsid w:val="003A0496"/>
    <w:rsid w:val="003A2DE0"/>
    <w:rsid w:val="003A43B9"/>
    <w:rsid w:val="003B078B"/>
    <w:rsid w:val="003B1244"/>
    <w:rsid w:val="003C30AC"/>
    <w:rsid w:val="003C4AC8"/>
    <w:rsid w:val="003C515F"/>
    <w:rsid w:val="003D3094"/>
    <w:rsid w:val="003D4DEB"/>
    <w:rsid w:val="003E0B39"/>
    <w:rsid w:val="003E2758"/>
    <w:rsid w:val="003E36F2"/>
    <w:rsid w:val="003F1252"/>
    <w:rsid w:val="003F38C0"/>
    <w:rsid w:val="003F6962"/>
    <w:rsid w:val="003F6AAF"/>
    <w:rsid w:val="00400B49"/>
    <w:rsid w:val="00403134"/>
    <w:rsid w:val="004059FC"/>
    <w:rsid w:val="00405F7D"/>
    <w:rsid w:val="00412D7D"/>
    <w:rsid w:val="0041341E"/>
    <w:rsid w:val="00415F44"/>
    <w:rsid w:val="0041661B"/>
    <w:rsid w:val="00416C90"/>
    <w:rsid w:val="00416CB4"/>
    <w:rsid w:val="00425FE9"/>
    <w:rsid w:val="004324D6"/>
    <w:rsid w:val="00434ED9"/>
    <w:rsid w:val="00440430"/>
    <w:rsid w:val="00441844"/>
    <w:rsid w:val="00445CF7"/>
    <w:rsid w:val="00447F04"/>
    <w:rsid w:val="00452371"/>
    <w:rsid w:val="00453C1C"/>
    <w:rsid w:val="00456E3A"/>
    <w:rsid w:val="00461777"/>
    <w:rsid w:val="00462F9D"/>
    <w:rsid w:val="00464696"/>
    <w:rsid w:val="0046532A"/>
    <w:rsid w:val="00472EC6"/>
    <w:rsid w:val="004762AA"/>
    <w:rsid w:val="00480B5A"/>
    <w:rsid w:val="0048145E"/>
    <w:rsid w:val="00493509"/>
    <w:rsid w:val="004A5F26"/>
    <w:rsid w:val="004B1198"/>
    <w:rsid w:val="004B26C0"/>
    <w:rsid w:val="004B2E00"/>
    <w:rsid w:val="004B64E2"/>
    <w:rsid w:val="004B6DA1"/>
    <w:rsid w:val="004C0DF6"/>
    <w:rsid w:val="004C1567"/>
    <w:rsid w:val="004C42B6"/>
    <w:rsid w:val="004D10C5"/>
    <w:rsid w:val="004D39C2"/>
    <w:rsid w:val="004E547C"/>
    <w:rsid w:val="004F0FF2"/>
    <w:rsid w:val="004F3A3D"/>
    <w:rsid w:val="004F56BB"/>
    <w:rsid w:val="004F6AB8"/>
    <w:rsid w:val="00501373"/>
    <w:rsid w:val="00501950"/>
    <w:rsid w:val="00502DE2"/>
    <w:rsid w:val="0050386D"/>
    <w:rsid w:val="0050664C"/>
    <w:rsid w:val="00511D0C"/>
    <w:rsid w:val="0051299B"/>
    <w:rsid w:val="005163F2"/>
    <w:rsid w:val="0051758A"/>
    <w:rsid w:val="005176D4"/>
    <w:rsid w:val="005179B5"/>
    <w:rsid w:val="00521730"/>
    <w:rsid w:val="00521DB8"/>
    <w:rsid w:val="005227C9"/>
    <w:rsid w:val="00523205"/>
    <w:rsid w:val="0052332C"/>
    <w:rsid w:val="00525151"/>
    <w:rsid w:val="00542456"/>
    <w:rsid w:val="0054256D"/>
    <w:rsid w:val="00545BAC"/>
    <w:rsid w:val="005543E8"/>
    <w:rsid w:val="00556008"/>
    <w:rsid w:val="00556A3E"/>
    <w:rsid w:val="00557528"/>
    <w:rsid w:val="00557A47"/>
    <w:rsid w:val="00560DD5"/>
    <w:rsid w:val="00566721"/>
    <w:rsid w:val="00567803"/>
    <w:rsid w:val="005755E5"/>
    <w:rsid w:val="005763DE"/>
    <w:rsid w:val="0058245A"/>
    <w:rsid w:val="00585EB8"/>
    <w:rsid w:val="005870E1"/>
    <w:rsid w:val="005908D3"/>
    <w:rsid w:val="00595520"/>
    <w:rsid w:val="00595CD2"/>
    <w:rsid w:val="005A2129"/>
    <w:rsid w:val="005A263A"/>
    <w:rsid w:val="005A610F"/>
    <w:rsid w:val="005B4C3F"/>
    <w:rsid w:val="005B7CC5"/>
    <w:rsid w:val="005D0F62"/>
    <w:rsid w:val="005D491B"/>
    <w:rsid w:val="005D4940"/>
    <w:rsid w:val="005D721D"/>
    <w:rsid w:val="005E0D28"/>
    <w:rsid w:val="005E1308"/>
    <w:rsid w:val="005E1D2D"/>
    <w:rsid w:val="005E1DFF"/>
    <w:rsid w:val="005E293E"/>
    <w:rsid w:val="005E40C2"/>
    <w:rsid w:val="005E678A"/>
    <w:rsid w:val="005E7708"/>
    <w:rsid w:val="005F673C"/>
    <w:rsid w:val="00601FE4"/>
    <w:rsid w:val="0060686D"/>
    <w:rsid w:val="00606DFC"/>
    <w:rsid w:val="00610C17"/>
    <w:rsid w:val="0062306F"/>
    <w:rsid w:val="00623679"/>
    <w:rsid w:val="00626764"/>
    <w:rsid w:val="00632EF6"/>
    <w:rsid w:val="00634724"/>
    <w:rsid w:val="0063640F"/>
    <w:rsid w:val="00640975"/>
    <w:rsid w:val="00643E7B"/>
    <w:rsid w:val="006473D8"/>
    <w:rsid w:val="006505FD"/>
    <w:rsid w:val="00651AC2"/>
    <w:rsid w:val="00662845"/>
    <w:rsid w:val="00663892"/>
    <w:rsid w:val="006707E8"/>
    <w:rsid w:val="00676ACC"/>
    <w:rsid w:val="0068308A"/>
    <w:rsid w:val="006842E7"/>
    <w:rsid w:val="0069162A"/>
    <w:rsid w:val="006932E4"/>
    <w:rsid w:val="00694BE8"/>
    <w:rsid w:val="00694FF9"/>
    <w:rsid w:val="006A0CC3"/>
    <w:rsid w:val="006A4FA3"/>
    <w:rsid w:val="006A6F96"/>
    <w:rsid w:val="006B1B4F"/>
    <w:rsid w:val="006B3976"/>
    <w:rsid w:val="006B7DCC"/>
    <w:rsid w:val="006C139C"/>
    <w:rsid w:val="006D15AB"/>
    <w:rsid w:val="006D1A50"/>
    <w:rsid w:val="006D1A58"/>
    <w:rsid w:val="006D21AF"/>
    <w:rsid w:val="006D789C"/>
    <w:rsid w:val="006D7F23"/>
    <w:rsid w:val="006E15D1"/>
    <w:rsid w:val="006E2D18"/>
    <w:rsid w:val="006E38EC"/>
    <w:rsid w:val="006E4105"/>
    <w:rsid w:val="006E4A81"/>
    <w:rsid w:val="006F071B"/>
    <w:rsid w:val="006F0A26"/>
    <w:rsid w:val="006F1B81"/>
    <w:rsid w:val="00701230"/>
    <w:rsid w:val="007013C4"/>
    <w:rsid w:val="00702844"/>
    <w:rsid w:val="007032FA"/>
    <w:rsid w:val="007037F9"/>
    <w:rsid w:val="00703FEE"/>
    <w:rsid w:val="00706647"/>
    <w:rsid w:val="00731149"/>
    <w:rsid w:val="00733362"/>
    <w:rsid w:val="00734171"/>
    <w:rsid w:val="007361D9"/>
    <w:rsid w:val="00740355"/>
    <w:rsid w:val="00742784"/>
    <w:rsid w:val="00744394"/>
    <w:rsid w:val="0075053C"/>
    <w:rsid w:val="00751A19"/>
    <w:rsid w:val="0075409B"/>
    <w:rsid w:val="0075567C"/>
    <w:rsid w:val="0075742F"/>
    <w:rsid w:val="00761026"/>
    <w:rsid w:val="007625A5"/>
    <w:rsid w:val="00763992"/>
    <w:rsid w:val="00770176"/>
    <w:rsid w:val="00770888"/>
    <w:rsid w:val="00771CCA"/>
    <w:rsid w:val="007721EE"/>
    <w:rsid w:val="00772E62"/>
    <w:rsid w:val="00777452"/>
    <w:rsid w:val="00786B3D"/>
    <w:rsid w:val="00787E96"/>
    <w:rsid w:val="007931BF"/>
    <w:rsid w:val="007933D7"/>
    <w:rsid w:val="007936FE"/>
    <w:rsid w:val="00793883"/>
    <w:rsid w:val="007A007D"/>
    <w:rsid w:val="007A024F"/>
    <w:rsid w:val="007A4470"/>
    <w:rsid w:val="007A4F0A"/>
    <w:rsid w:val="007A69F5"/>
    <w:rsid w:val="007A7033"/>
    <w:rsid w:val="007A7AB9"/>
    <w:rsid w:val="007A7AD7"/>
    <w:rsid w:val="007B74AA"/>
    <w:rsid w:val="007C3ACC"/>
    <w:rsid w:val="007C6B86"/>
    <w:rsid w:val="007D17DA"/>
    <w:rsid w:val="007D3E2F"/>
    <w:rsid w:val="007E44D7"/>
    <w:rsid w:val="007E597A"/>
    <w:rsid w:val="007E5CCA"/>
    <w:rsid w:val="007E5DAA"/>
    <w:rsid w:val="007E6B15"/>
    <w:rsid w:val="007F55FA"/>
    <w:rsid w:val="008010AB"/>
    <w:rsid w:val="00801750"/>
    <w:rsid w:val="008048C0"/>
    <w:rsid w:val="008057C8"/>
    <w:rsid w:val="00810D7B"/>
    <w:rsid w:val="0081648C"/>
    <w:rsid w:val="00820DC6"/>
    <w:rsid w:val="0082547A"/>
    <w:rsid w:val="00826F2E"/>
    <w:rsid w:val="0083199F"/>
    <w:rsid w:val="00831EBE"/>
    <w:rsid w:val="008322C0"/>
    <w:rsid w:val="00835060"/>
    <w:rsid w:val="008364BA"/>
    <w:rsid w:val="00836BA6"/>
    <w:rsid w:val="00840331"/>
    <w:rsid w:val="00840F56"/>
    <w:rsid w:val="008412E5"/>
    <w:rsid w:val="00841BC9"/>
    <w:rsid w:val="00841D64"/>
    <w:rsid w:val="008478EB"/>
    <w:rsid w:val="008514E2"/>
    <w:rsid w:val="0085290B"/>
    <w:rsid w:val="00853A25"/>
    <w:rsid w:val="008569CF"/>
    <w:rsid w:val="00864957"/>
    <w:rsid w:val="008723A8"/>
    <w:rsid w:val="00874B55"/>
    <w:rsid w:val="0087526D"/>
    <w:rsid w:val="008875B4"/>
    <w:rsid w:val="00894E68"/>
    <w:rsid w:val="008A242B"/>
    <w:rsid w:val="008A7472"/>
    <w:rsid w:val="008B0F38"/>
    <w:rsid w:val="008B2A2A"/>
    <w:rsid w:val="008B4AD8"/>
    <w:rsid w:val="008B5F8D"/>
    <w:rsid w:val="008B7342"/>
    <w:rsid w:val="008B778C"/>
    <w:rsid w:val="008B7B89"/>
    <w:rsid w:val="008C33B3"/>
    <w:rsid w:val="008C3EBC"/>
    <w:rsid w:val="008C5F4E"/>
    <w:rsid w:val="008C6C2C"/>
    <w:rsid w:val="008D60DA"/>
    <w:rsid w:val="008E000C"/>
    <w:rsid w:val="008E03FB"/>
    <w:rsid w:val="008E2FE7"/>
    <w:rsid w:val="008E6464"/>
    <w:rsid w:val="008F2FE8"/>
    <w:rsid w:val="008F466F"/>
    <w:rsid w:val="008F557A"/>
    <w:rsid w:val="008F78D3"/>
    <w:rsid w:val="009016E5"/>
    <w:rsid w:val="0090442F"/>
    <w:rsid w:val="009047CF"/>
    <w:rsid w:val="00911B98"/>
    <w:rsid w:val="009147A2"/>
    <w:rsid w:val="009201AF"/>
    <w:rsid w:val="00924086"/>
    <w:rsid w:val="00933891"/>
    <w:rsid w:val="00934420"/>
    <w:rsid w:val="0094293E"/>
    <w:rsid w:val="009446EB"/>
    <w:rsid w:val="00944D70"/>
    <w:rsid w:val="00954E45"/>
    <w:rsid w:val="009603D9"/>
    <w:rsid w:val="009618BB"/>
    <w:rsid w:val="00962269"/>
    <w:rsid w:val="00966882"/>
    <w:rsid w:val="00967267"/>
    <w:rsid w:val="00970421"/>
    <w:rsid w:val="00973D3D"/>
    <w:rsid w:val="0097406B"/>
    <w:rsid w:val="00977753"/>
    <w:rsid w:val="00982AE1"/>
    <w:rsid w:val="00987B90"/>
    <w:rsid w:val="00990EA5"/>
    <w:rsid w:val="00993EEC"/>
    <w:rsid w:val="00994B27"/>
    <w:rsid w:val="009A0DA6"/>
    <w:rsid w:val="009A3099"/>
    <w:rsid w:val="009B266A"/>
    <w:rsid w:val="009B49E7"/>
    <w:rsid w:val="009C044D"/>
    <w:rsid w:val="009C0B36"/>
    <w:rsid w:val="009C1212"/>
    <w:rsid w:val="009C1C89"/>
    <w:rsid w:val="009C6684"/>
    <w:rsid w:val="009D485E"/>
    <w:rsid w:val="009E2201"/>
    <w:rsid w:val="009E27F0"/>
    <w:rsid w:val="009E6F81"/>
    <w:rsid w:val="009E7B5C"/>
    <w:rsid w:val="009F5854"/>
    <w:rsid w:val="009F69D2"/>
    <w:rsid w:val="00A02567"/>
    <w:rsid w:val="00A04E29"/>
    <w:rsid w:val="00A111A9"/>
    <w:rsid w:val="00A11D9B"/>
    <w:rsid w:val="00A13B3B"/>
    <w:rsid w:val="00A201B7"/>
    <w:rsid w:val="00A21182"/>
    <w:rsid w:val="00A214AC"/>
    <w:rsid w:val="00A23241"/>
    <w:rsid w:val="00A3205C"/>
    <w:rsid w:val="00A34C9F"/>
    <w:rsid w:val="00A34E51"/>
    <w:rsid w:val="00A35419"/>
    <w:rsid w:val="00A4170E"/>
    <w:rsid w:val="00A46AB0"/>
    <w:rsid w:val="00A472A6"/>
    <w:rsid w:val="00A478C2"/>
    <w:rsid w:val="00A50781"/>
    <w:rsid w:val="00A50BF5"/>
    <w:rsid w:val="00A517B0"/>
    <w:rsid w:val="00A545A0"/>
    <w:rsid w:val="00A560FD"/>
    <w:rsid w:val="00A57EF9"/>
    <w:rsid w:val="00A60588"/>
    <w:rsid w:val="00A65996"/>
    <w:rsid w:val="00A71D9B"/>
    <w:rsid w:val="00A74EBC"/>
    <w:rsid w:val="00A93D97"/>
    <w:rsid w:val="00A940BC"/>
    <w:rsid w:val="00A94D77"/>
    <w:rsid w:val="00A96073"/>
    <w:rsid w:val="00AA0891"/>
    <w:rsid w:val="00AA1AC4"/>
    <w:rsid w:val="00AA3283"/>
    <w:rsid w:val="00AA63AC"/>
    <w:rsid w:val="00AA76B3"/>
    <w:rsid w:val="00AB34FA"/>
    <w:rsid w:val="00AB44B7"/>
    <w:rsid w:val="00AB5C6A"/>
    <w:rsid w:val="00AC17BB"/>
    <w:rsid w:val="00AC48BB"/>
    <w:rsid w:val="00AD2DC0"/>
    <w:rsid w:val="00AD5C5E"/>
    <w:rsid w:val="00AD60D4"/>
    <w:rsid w:val="00AD6B60"/>
    <w:rsid w:val="00AE0630"/>
    <w:rsid w:val="00AE0CD2"/>
    <w:rsid w:val="00AE298E"/>
    <w:rsid w:val="00AE4660"/>
    <w:rsid w:val="00AF265E"/>
    <w:rsid w:val="00AF34BE"/>
    <w:rsid w:val="00AF3C7A"/>
    <w:rsid w:val="00AF3D23"/>
    <w:rsid w:val="00AF41B4"/>
    <w:rsid w:val="00AF455C"/>
    <w:rsid w:val="00AF7677"/>
    <w:rsid w:val="00AF77E0"/>
    <w:rsid w:val="00B00ECC"/>
    <w:rsid w:val="00B02D9B"/>
    <w:rsid w:val="00B036A6"/>
    <w:rsid w:val="00B07035"/>
    <w:rsid w:val="00B07175"/>
    <w:rsid w:val="00B1430F"/>
    <w:rsid w:val="00B21F54"/>
    <w:rsid w:val="00B22061"/>
    <w:rsid w:val="00B229D2"/>
    <w:rsid w:val="00B325E9"/>
    <w:rsid w:val="00B33FFD"/>
    <w:rsid w:val="00B34DC6"/>
    <w:rsid w:val="00B3573E"/>
    <w:rsid w:val="00B42E10"/>
    <w:rsid w:val="00B45C14"/>
    <w:rsid w:val="00B5278E"/>
    <w:rsid w:val="00B536A4"/>
    <w:rsid w:val="00B538D6"/>
    <w:rsid w:val="00B55229"/>
    <w:rsid w:val="00B55BF3"/>
    <w:rsid w:val="00B56E9E"/>
    <w:rsid w:val="00B5759F"/>
    <w:rsid w:val="00B61760"/>
    <w:rsid w:val="00B74EBF"/>
    <w:rsid w:val="00B842AA"/>
    <w:rsid w:val="00B84966"/>
    <w:rsid w:val="00B850D7"/>
    <w:rsid w:val="00B9055E"/>
    <w:rsid w:val="00B92AC7"/>
    <w:rsid w:val="00B974F5"/>
    <w:rsid w:val="00BA29D2"/>
    <w:rsid w:val="00BA51C0"/>
    <w:rsid w:val="00BB2563"/>
    <w:rsid w:val="00BB271D"/>
    <w:rsid w:val="00BB4F9E"/>
    <w:rsid w:val="00BB5E38"/>
    <w:rsid w:val="00BB7BDF"/>
    <w:rsid w:val="00BB7E08"/>
    <w:rsid w:val="00BC0445"/>
    <w:rsid w:val="00BC188D"/>
    <w:rsid w:val="00BC38C0"/>
    <w:rsid w:val="00BD3936"/>
    <w:rsid w:val="00BD3BC8"/>
    <w:rsid w:val="00BE18B0"/>
    <w:rsid w:val="00BF407C"/>
    <w:rsid w:val="00BF4176"/>
    <w:rsid w:val="00BF7854"/>
    <w:rsid w:val="00C022D5"/>
    <w:rsid w:val="00C0537A"/>
    <w:rsid w:val="00C07439"/>
    <w:rsid w:val="00C12BCF"/>
    <w:rsid w:val="00C137F5"/>
    <w:rsid w:val="00C13E56"/>
    <w:rsid w:val="00C15CC5"/>
    <w:rsid w:val="00C17E72"/>
    <w:rsid w:val="00C2025A"/>
    <w:rsid w:val="00C20D95"/>
    <w:rsid w:val="00C2177C"/>
    <w:rsid w:val="00C23D22"/>
    <w:rsid w:val="00C25D11"/>
    <w:rsid w:val="00C3151C"/>
    <w:rsid w:val="00C35951"/>
    <w:rsid w:val="00C36CE4"/>
    <w:rsid w:val="00C40D2E"/>
    <w:rsid w:val="00C44C01"/>
    <w:rsid w:val="00C522CA"/>
    <w:rsid w:val="00C5416F"/>
    <w:rsid w:val="00C54393"/>
    <w:rsid w:val="00C54E18"/>
    <w:rsid w:val="00C5541F"/>
    <w:rsid w:val="00C671E5"/>
    <w:rsid w:val="00C67E44"/>
    <w:rsid w:val="00C73A40"/>
    <w:rsid w:val="00C756CB"/>
    <w:rsid w:val="00C77A27"/>
    <w:rsid w:val="00C8034B"/>
    <w:rsid w:val="00C82578"/>
    <w:rsid w:val="00C84CF1"/>
    <w:rsid w:val="00C90EC0"/>
    <w:rsid w:val="00C91FEF"/>
    <w:rsid w:val="00C9492C"/>
    <w:rsid w:val="00C94DDA"/>
    <w:rsid w:val="00C95608"/>
    <w:rsid w:val="00C95DC5"/>
    <w:rsid w:val="00CA0918"/>
    <w:rsid w:val="00CA346E"/>
    <w:rsid w:val="00CB1443"/>
    <w:rsid w:val="00CB327F"/>
    <w:rsid w:val="00CB335C"/>
    <w:rsid w:val="00CB3E74"/>
    <w:rsid w:val="00CC0FBC"/>
    <w:rsid w:val="00CC3E3C"/>
    <w:rsid w:val="00CC6947"/>
    <w:rsid w:val="00CD0CA8"/>
    <w:rsid w:val="00CD3AC9"/>
    <w:rsid w:val="00CD67C3"/>
    <w:rsid w:val="00CE09A4"/>
    <w:rsid w:val="00CE3AAF"/>
    <w:rsid w:val="00CF18BC"/>
    <w:rsid w:val="00D01E90"/>
    <w:rsid w:val="00D02585"/>
    <w:rsid w:val="00D04C19"/>
    <w:rsid w:val="00D10CBD"/>
    <w:rsid w:val="00D235D4"/>
    <w:rsid w:val="00D303AB"/>
    <w:rsid w:val="00D33029"/>
    <w:rsid w:val="00D33936"/>
    <w:rsid w:val="00D4066F"/>
    <w:rsid w:val="00D44C5B"/>
    <w:rsid w:val="00D470E6"/>
    <w:rsid w:val="00D50319"/>
    <w:rsid w:val="00D517B7"/>
    <w:rsid w:val="00D55255"/>
    <w:rsid w:val="00D552D6"/>
    <w:rsid w:val="00D60835"/>
    <w:rsid w:val="00D64E82"/>
    <w:rsid w:val="00D650EB"/>
    <w:rsid w:val="00D71719"/>
    <w:rsid w:val="00D7203D"/>
    <w:rsid w:val="00D7499C"/>
    <w:rsid w:val="00D74A53"/>
    <w:rsid w:val="00D74D3A"/>
    <w:rsid w:val="00D74EB6"/>
    <w:rsid w:val="00D76E84"/>
    <w:rsid w:val="00D8202C"/>
    <w:rsid w:val="00D86A6F"/>
    <w:rsid w:val="00D91356"/>
    <w:rsid w:val="00D93123"/>
    <w:rsid w:val="00DA2551"/>
    <w:rsid w:val="00DA5BD1"/>
    <w:rsid w:val="00DB4018"/>
    <w:rsid w:val="00DB67BB"/>
    <w:rsid w:val="00DC0017"/>
    <w:rsid w:val="00DC3482"/>
    <w:rsid w:val="00DC5254"/>
    <w:rsid w:val="00DC76AB"/>
    <w:rsid w:val="00DD675F"/>
    <w:rsid w:val="00DE23E3"/>
    <w:rsid w:val="00DE3BEB"/>
    <w:rsid w:val="00DE4C07"/>
    <w:rsid w:val="00DE55EB"/>
    <w:rsid w:val="00DF02EB"/>
    <w:rsid w:val="00DF422E"/>
    <w:rsid w:val="00DF611E"/>
    <w:rsid w:val="00DF7821"/>
    <w:rsid w:val="00E02CFF"/>
    <w:rsid w:val="00E110CD"/>
    <w:rsid w:val="00E1251C"/>
    <w:rsid w:val="00E1358A"/>
    <w:rsid w:val="00E14D60"/>
    <w:rsid w:val="00E34427"/>
    <w:rsid w:val="00E3632F"/>
    <w:rsid w:val="00E37E8E"/>
    <w:rsid w:val="00E53605"/>
    <w:rsid w:val="00E53846"/>
    <w:rsid w:val="00E57B94"/>
    <w:rsid w:val="00E605B2"/>
    <w:rsid w:val="00E644E2"/>
    <w:rsid w:val="00E65CFF"/>
    <w:rsid w:val="00E664EF"/>
    <w:rsid w:val="00E71840"/>
    <w:rsid w:val="00E72252"/>
    <w:rsid w:val="00E75EC8"/>
    <w:rsid w:val="00E81E82"/>
    <w:rsid w:val="00E854F3"/>
    <w:rsid w:val="00E869DF"/>
    <w:rsid w:val="00E9094C"/>
    <w:rsid w:val="00E90F86"/>
    <w:rsid w:val="00E918CA"/>
    <w:rsid w:val="00E960BF"/>
    <w:rsid w:val="00E97857"/>
    <w:rsid w:val="00EA1AB8"/>
    <w:rsid w:val="00EA5697"/>
    <w:rsid w:val="00EA70C0"/>
    <w:rsid w:val="00EB4774"/>
    <w:rsid w:val="00EC1027"/>
    <w:rsid w:val="00EC1B6E"/>
    <w:rsid w:val="00EC3E4B"/>
    <w:rsid w:val="00ED0E24"/>
    <w:rsid w:val="00ED1A23"/>
    <w:rsid w:val="00EE2B1E"/>
    <w:rsid w:val="00EF1633"/>
    <w:rsid w:val="00EF374D"/>
    <w:rsid w:val="00EF452C"/>
    <w:rsid w:val="00EF4577"/>
    <w:rsid w:val="00EF4AA1"/>
    <w:rsid w:val="00EF550F"/>
    <w:rsid w:val="00F00FD2"/>
    <w:rsid w:val="00F04821"/>
    <w:rsid w:val="00F05B81"/>
    <w:rsid w:val="00F113DA"/>
    <w:rsid w:val="00F15EEC"/>
    <w:rsid w:val="00F16680"/>
    <w:rsid w:val="00F1680A"/>
    <w:rsid w:val="00F31F75"/>
    <w:rsid w:val="00F357DF"/>
    <w:rsid w:val="00F359BE"/>
    <w:rsid w:val="00F53884"/>
    <w:rsid w:val="00F5430C"/>
    <w:rsid w:val="00F54C2F"/>
    <w:rsid w:val="00F56332"/>
    <w:rsid w:val="00F72402"/>
    <w:rsid w:val="00F74D79"/>
    <w:rsid w:val="00F82A95"/>
    <w:rsid w:val="00F83324"/>
    <w:rsid w:val="00F84B45"/>
    <w:rsid w:val="00F947B1"/>
    <w:rsid w:val="00F94891"/>
    <w:rsid w:val="00F948F7"/>
    <w:rsid w:val="00FA3D64"/>
    <w:rsid w:val="00FA6E67"/>
    <w:rsid w:val="00FA7181"/>
    <w:rsid w:val="00FB1DCC"/>
    <w:rsid w:val="00FB2FC8"/>
    <w:rsid w:val="00FB3D06"/>
    <w:rsid w:val="00FB5A73"/>
    <w:rsid w:val="00FC0294"/>
    <w:rsid w:val="00FC75FA"/>
    <w:rsid w:val="00FD2C2F"/>
    <w:rsid w:val="00FD3B28"/>
    <w:rsid w:val="00FD3B4F"/>
    <w:rsid w:val="00FD5DC4"/>
    <w:rsid w:val="00FE16BB"/>
    <w:rsid w:val="00FE32FD"/>
    <w:rsid w:val="00FE3970"/>
    <w:rsid w:val="00FE539C"/>
    <w:rsid w:val="00FF2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CBEFDF"/>
  <w15:docId w15:val="{4EDF6A20-F0B1-419F-9031-E9641AF7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6962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32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2">
    <w:name w:val="heading 2"/>
    <w:basedOn w:val="prastasis"/>
    <w:link w:val="Antrat2Diagrama"/>
    <w:uiPriority w:val="99"/>
    <w:qFormat/>
    <w:locked/>
    <w:rsid w:val="00601FE4"/>
    <w:pPr>
      <w:spacing w:before="100" w:beforeAutospacing="1" w:after="100" w:afterAutospacing="1" w:line="240" w:lineRule="auto"/>
      <w:outlineLvl w:val="1"/>
    </w:pPr>
    <w:rPr>
      <w:rFonts w:ascii="Cambria" w:hAnsi="Cambria"/>
      <w:b/>
      <w:i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uiPriority w:val="99"/>
    <w:semiHidden/>
    <w:locked/>
    <w:rsid w:val="00E1358A"/>
    <w:rPr>
      <w:rFonts w:ascii="Cambria" w:hAnsi="Cambria"/>
      <w:b/>
      <w:i/>
      <w:sz w:val="28"/>
      <w:lang w:eastAsia="en-US"/>
    </w:rPr>
  </w:style>
  <w:style w:type="paragraph" w:styleId="Antrats">
    <w:name w:val="header"/>
    <w:basedOn w:val="prastasis"/>
    <w:link w:val="AntratsDiagrama"/>
    <w:uiPriority w:val="99"/>
    <w:rsid w:val="001D3B01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AntratsDiagrama">
    <w:name w:val="Antraštės Diagrama"/>
    <w:link w:val="Antrats"/>
    <w:uiPriority w:val="99"/>
    <w:locked/>
    <w:rsid w:val="001D3B01"/>
    <w:rPr>
      <w:rFonts w:cs="Times New Roman"/>
    </w:rPr>
  </w:style>
  <w:style w:type="character" w:styleId="Komentaronuoroda">
    <w:name w:val="annotation reference"/>
    <w:uiPriority w:val="99"/>
    <w:semiHidden/>
    <w:rsid w:val="001D3B01"/>
    <w:rPr>
      <w:rFonts w:cs="Times New Roman"/>
      <w:sz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1D3B01"/>
    <w:pPr>
      <w:spacing w:after="0" w:line="240" w:lineRule="auto"/>
    </w:pPr>
    <w:rPr>
      <w:rFonts w:ascii="Times New Roman" w:hAnsi="Times New Roman"/>
      <w:sz w:val="20"/>
      <w:szCs w:val="20"/>
      <w:lang w:val="en-GB" w:eastAsia="lt-LT"/>
    </w:rPr>
  </w:style>
  <w:style w:type="character" w:customStyle="1" w:styleId="KomentarotekstasDiagrama">
    <w:name w:val="Komentaro tekstas Diagrama"/>
    <w:link w:val="Komentarotekstas"/>
    <w:uiPriority w:val="99"/>
    <w:semiHidden/>
    <w:locked/>
    <w:rsid w:val="001D3B01"/>
    <w:rPr>
      <w:rFonts w:ascii="Times New Roman" w:hAnsi="Times New Roman"/>
      <w:sz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rsid w:val="001D3B01"/>
    <w:pPr>
      <w:spacing w:after="0" w:line="240" w:lineRule="auto"/>
    </w:pPr>
    <w:rPr>
      <w:rFonts w:ascii="Tahoma" w:hAnsi="Tahoma"/>
      <w:sz w:val="16"/>
      <w:szCs w:val="20"/>
      <w:lang w:eastAsia="lt-LT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D3B01"/>
    <w:rPr>
      <w:rFonts w:ascii="Tahoma" w:hAnsi="Tahoma"/>
      <w:sz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rsid w:val="00D55255"/>
    <w:pPr>
      <w:spacing w:after="200"/>
    </w:pPr>
    <w:rPr>
      <w:b/>
    </w:rPr>
  </w:style>
  <w:style w:type="character" w:customStyle="1" w:styleId="KomentarotemaDiagrama">
    <w:name w:val="Komentaro tema Diagrama"/>
    <w:link w:val="Komentarotema"/>
    <w:uiPriority w:val="99"/>
    <w:semiHidden/>
    <w:locked/>
    <w:rsid w:val="00D55255"/>
    <w:rPr>
      <w:rFonts w:ascii="Times New Roman" w:hAnsi="Times New Roman"/>
      <w:b/>
      <w:sz w:val="20"/>
      <w:lang w:val="en-GB"/>
    </w:rPr>
  </w:style>
  <w:style w:type="paragraph" w:styleId="Sraopastraipa">
    <w:name w:val="List Paragraph"/>
    <w:basedOn w:val="prastasis"/>
    <w:uiPriority w:val="34"/>
    <w:qFormat/>
    <w:rsid w:val="003E36F2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rsid w:val="001826BB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oratDiagrama">
    <w:name w:val="Poraštė Diagrama"/>
    <w:link w:val="Porat"/>
    <w:uiPriority w:val="99"/>
    <w:locked/>
    <w:rsid w:val="001826BB"/>
    <w:rPr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D235D4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uiPriority w:val="99"/>
    <w:semiHidden/>
    <w:locked/>
    <w:rsid w:val="00D235D4"/>
    <w:rPr>
      <w:rFonts w:cs="Times New Roman"/>
      <w:lang w:eastAsia="en-US"/>
    </w:rPr>
  </w:style>
  <w:style w:type="character" w:styleId="Puslapioinaosnuoroda">
    <w:name w:val="footnote reference"/>
    <w:uiPriority w:val="99"/>
    <w:semiHidden/>
    <w:rsid w:val="00D235D4"/>
    <w:rPr>
      <w:rFonts w:cs="Times New Roman"/>
      <w:vertAlign w:val="superscript"/>
    </w:rPr>
  </w:style>
  <w:style w:type="character" w:styleId="Vietosrezervavimoenklotekstas">
    <w:name w:val="Placeholder Text"/>
    <w:uiPriority w:val="99"/>
    <w:semiHidden/>
    <w:rsid w:val="001F2766"/>
    <w:rPr>
      <w:rFonts w:cs="Times New Roman"/>
      <w:color w:val="808080"/>
    </w:rPr>
  </w:style>
  <w:style w:type="character" w:styleId="Puslapionumeris">
    <w:name w:val="page number"/>
    <w:basedOn w:val="Numatytasispastraiposriftas"/>
    <w:rsid w:val="00640975"/>
  </w:style>
  <w:style w:type="paragraph" w:styleId="Pagrindinistekstas2">
    <w:name w:val="Body Text 2"/>
    <w:basedOn w:val="prastasis"/>
    <w:link w:val="Pagrindinistekstas2Diagrama"/>
    <w:uiPriority w:val="99"/>
    <w:unhideWhenUsed/>
    <w:rsid w:val="00640975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640975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yperlink1">
    <w:name w:val="Hyperlink1"/>
    <w:rsid w:val="00820DC6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table" w:styleId="Lentelstinklelis">
    <w:name w:val="Table Grid"/>
    <w:basedOn w:val="prastojilentel"/>
    <w:uiPriority w:val="39"/>
    <w:locked/>
    <w:rsid w:val="005175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prastasis"/>
    <w:uiPriority w:val="99"/>
    <w:rsid w:val="0051758A"/>
    <w:pPr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tvirtinta">
    <w:name w:val="patvirtinta"/>
    <w:basedOn w:val="prastasis"/>
    <w:uiPriority w:val="99"/>
    <w:rsid w:val="00560D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rsid w:val="00326B5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326B59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326B59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prastasis"/>
    <w:next w:val="Paantrat"/>
    <w:rsid w:val="00326B59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zh-CN"/>
    </w:rPr>
  </w:style>
  <w:style w:type="paragraph" w:styleId="Paantrat">
    <w:name w:val="Subtitle"/>
    <w:basedOn w:val="prastasis"/>
    <w:next w:val="prastasis"/>
    <w:link w:val="PaantratDiagrama"/>
    <w:qFormat/>
    <w:locked/>
    <w:rsid w:val="00326B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aantratDiagrama">
    <w:name w:val="Paantraštė Diagrama"/>
    <w:basedOn w:val="Numatytasispastraiposriftas"/>
    <w:link w:val="Paantrat"/>
    <w:rsid w:val="00326B5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2A65E7"/>
    <w:rPr>
      <w:color w:val="0000FF" w:themeColor="hyperlink"/>
      <w:u w:val="single"/>
    </w:rPr>
  </w:style>
  <w:style w:type="character" w:customStyle="1" w:styleId="apple-converted-space">
    <w:name w:val="apple-converted-space"/>
    <w:basedOn w:val="Numatytasispastraiposriftas"/>
    <w:rsid w:val="000153F5"/>
  </w:style>
  <w:style w:type="paragraph" w:customStyle="1" w:styleId="bodytext">
    <w:name w:val="bodytext"/>
    <w:basedOn w:val="prastasis"/>
    <w:rsid w:val="00A04E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paragraph" w:styleId="Betarp">
    <w:name w:val="No Spacing"/>
    <w:uiPriority w:val="1"/>
    <w:qFormat/>
    <w:rsid w:val="00250542"/>
    <w:rPr>
      <w:sz w:val="22"/>
      <w:szCs w:val="22"/>
      <w:lang w:eastAsia="en-US"/>
    </w:rPr>
  </w:style>
  <w:style w:type="character" w:customStyle="1" w:styleId="Numatytasispastraiposriftas1">
    <w:name w:val="Numatytasis pastraipos šriftas1"/>
    <w:rsid w:val="001E2EBE"/>
  </w:style>
  <w:style w:type="paragraph" w:customStyle="1" w:styleId="prastasis1">
    <w:name w:val="Įprastasis1"/>
    <w:rsid w:val="00E664EF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paragraph" w:styleId="Pataisymai">
    <w:name w:val="Revision"/>
    <w:hidden/>
    <w:uiPriority w:val="99"/>
    <w:semiHidden/>
    <w:rsid w:val="00C95D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9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9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6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0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1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85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4818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709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714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5633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0939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74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727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8791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7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04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d92b85939b0e48b1be9f86a249b53b4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9BDFB56-A94F-4434-95FC-38B88DB1D5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13" ma:contentTypeDescription="Kurkite naują dokumentą." ma:contentTypeScope="" ma:versionID="3c85e429ded1e9080fa7358be8403562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ad166b6735c3c2959b843616b07aae43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AD8246-3A3E-46EC-B24D-117C917EB9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6BB5DA-C29E-42C1-AFC9-72CF31B7E1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8235D4-6991-4FC2-B8DD-E4860771C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76F6CD-6D49-4068-9088-7D221886FE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d92b85939b0e48b1be9f86a249b53b48</Template>
  <TotalTime>9</TotalTime>
  <Pages>7</Pages>
  <Words>1164</Words>
  <Characters>8790</Characters>
  <Application>Microsoft Office Word</Application>
  <DocSecurity>0</DocSecurity>
  <Lines>73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VILNIAUS MIESTO SAVIVALDYBĖS NEFORMALIOJO VAIKŲ ŠVIETIMO PROGRAMŲ FINANSAVIMO</vt:lpstr>
      <vt:lpstr>P A T V I R T I N T A:</vt:lpstr>
    </vt:vector>
  </TitlesOfParts>
  <Manager>2022-02-14</Manager>
  <Company>Microsoft</Company>
  <LinksUpToDate>false</LinksUpToDate>
  <CharactersWithSpaces>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VILNIAUS MIESTO SAVIVALDYBĖS NEFORMALIOJO VAIKŲ ŠVIETIMO PROGRAMŲ FINANSAVIMO</dc:title>
  <dc:subject>30-352/22</dc:subject>
  <dc:creator>VILNIAUS MIESTO SAVIVALDYBĖS ADMINISTRACIJOS DIREKTORIUS</dc:creator>
  <cp:lastModifiedBy>Rimutė Grušienė</cp:lastModifiedBy>
  <cp:revision>3</cp:revision>
  <cp:lastPrinted>2017-07-10T21:42:00Z</cp:lastPrinted>
  <dcterms:created xsi:type="dcterms:W3CDTF">2022-05-09T05:39:00Z</dcterms:created>
  <dcterms:modified xsi:type="dcterms:W3CDTF">2022-05-10T10:53:00Z</dcterms:modified>
  <cp:category>PRIEDAS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0x0101008E25670BE377154BAD1C9BBF22B81D14</vt:lpwstr>
  </property>
</Properties>
</file>